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BD" w:rsidRDefault="00BE18BD" w:rsidP="00BE18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bookmarkStart w:id="0" w:name="_GoBack"/>
      <w:r>
        <w:rPr>
          <w:rFonts w:ascii="ArialMT" w:hAnsi="ArialMT" w:cs="ArialMT"/>
          <w:sz w:val="11"/>
          <w:szCs w:val="11"/>
        </w:rPr>
        <w:t>Ogłoszenie nr 2021/BZP 00042409/01 z dnia 2021-04-28</w:t>
      </w:r>
    </w:p>
    <w:bookmarkEnd w:id="0"/>
    <w:p w:rsidR="00E65174" w:rsidRDefault="00E65174" w:rsidP="00BE18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Ogłoszenie o zamówieniu</w:t>
      </w:r>
    </w:p>
    <w:p w:rsidR="00E65174" w:rsidRDefault="00E65174" w:rsidP="00BE18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Usługi</w:t>
      </w:r>
    </w:p>
    <w:p w:rsidR="00E65174" w:rsidRDefault="00E65174" w:rsidP="00BE18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„Bieżące utrzymanie i konserwacja sygnalizacji świetlnej na terenie Miasta Tarnobrzega”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 - ZAMAWIAJĄCY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1.1.) Rola zamawiającego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Postępowanie prowadzone jest samodzielnie przez zamawiającego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1.2.) Nazwa zamawiającego: </w:t>
      </w:r>
      <w:r>
        <w:rPr>
          <w:rFonts w:ascii="ArialMT" w:hAnsi="ArialMT" w:cs="ArialMT"/>
          <w:sz w:val="23"/>
          <w:szCs w:val="23"/>
        </w:rPr>
        <w:t>Gmina Tarnobrzeg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1.4) Krajowy Numer Identyfikacyjny: </w:t>
      </w:r>
      <w:r>
        <w:rPr>
          <w:rFonts w:ascii="ArialMT" w:hAnsi="ArialMT" w:cs="ArialMT"/>
          <w:sz w:val="23"/>
          <w:szCs w:val="23"/>
        </w:rPr>
        <w:t>REGON 830409092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1.5) Adres zamawiającego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1.5.1.) Ulica: </w:t>
      </w:r>
      <w:r>
        <w:rPr>
          <w:rFonts w:ascii="ArialMT" w:hAnsi="ArialMT" w:cs="ArialMT"/>
          <w:sz w:val="23"/>
          <w:szCs w:val="23"/>
        </w:rPr>
        <w:t>ul. Tadeusza Kościuszki 32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1.5.2.) Miejscowość: </w:t>
      </w:r>
      <w:r>
        <w:rPr>
          <w:rFonts w:ascii="ArialMT" w:hAnsi="ArialMT" w:cs="ArialMT"/>
          <w:sz w:val="23"/>
          <w:szCs w:val="23"/>
        </w:rPr>
        <w:t>Tarnobrzeg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1.5.3.) Kod pocztowy: </w:t>
      </w:r>
      <w:r>
        <w:rPr>
          <w:rFonts w:ascii="ArialMT" w:hAnsi="ArialMT" w:cs="ArialMT"/>
          <w:sz w:val="23"/>
          <w:szCs w:val="23"/>
        </w:rPr>
        <w:t>39-400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1.5.4.) Województwo: </w:t>
      </w:r>
      <w:r>
        <w:rPr>
          <w:rFonts w:ascii="ArialMT" w:hAnsi="ArialMT" w:cs="ArialMT"/>
          <w:sz w:val="23"/>
          <w:szCs w:val="23"/>
        </w:rPr>
        <w:t>podkarpackie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1.5.5.) Kraj: </w:t>
      </w:r>
      <w:r>
        <w:rPr>
          <w:rFonts w:ascii="ArialMT" w:hAnsi="ArialMT" w:cs="ArialMT"/>
          <w:sz w:val="23"/>
          <w:szCs w:val="23"/>
        </w:rPr>
        <w:t>Polska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1.5.6.) Lokalizacja NUTS 3: </w:t>
      </w:r>
      <w:r>
        <w:rPr>
          <w:rFonts w:ascii="ArialMT" w:hAnsi="ArialMT" w:cs="ArialMT"/>
          <w:sz w:val="23"/>
          <w:szCs w:val="23"/>
        </w:rPr>
        <w:t>PL824 - Tarnobrzeski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1.5.7.) Numer telefonu: </w:t>
      </w:r>
      <w:r>
        <w:rPr>
          <w:rFonts w:ascii="ArialMT" w:hAnsi="ArialMT" w:cs="ArialMT"/>
          <w:sz w:val="23"/>
          <w:szCs w:val="23"/>
        </w:rPr>
        <w:t>158181568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1.5.8.) Numer faksu: </w:t>
      </w:r>
      <w:r>
        <w:rPr>
          <w:rFonts w:ascii="ArialMT" w:hAnsi="ArialMT" w:cs="ArialMT"/>
          <w:sz w:val="23"/>
          <w:szCs w:val="23"/>
        </w:rPr>
        <w:t>158231304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1.5.9.) Adres poczty elektronicznej: </w:t>
      </w:r>
      <w:r>
        <w:rPr>
          <w:rFonts w:ascii="ArialMT" w:hAnsi="ArialMT" w:cs="ArialMT"/>
          <w:sz w:val="23"/>
          <w:szCs w:val="23"/>
        </w:rPr>
        <w:t>zampub@um.tarnobrzeg.pl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1.5.10.) Adres strony internetowej zamawiającego: </w:t>
      </w:r>
      <w:r>
        <w:rPr>
          <w:rFonts w:ascii="ArialMT" w:hAnsi="ArialMT" w:cs="ArialMT"/>
          <w:sz w:val="23"/>
          <w:szCs w:val="23"/>
        </w:rPr>
        <w:t>http://www.tarnobrzeg.eobip.pl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1.6.) Rodzaj zamawiającego: </w:t>
      </w:r>
      <w:r>
        <w:rPr>
          <w:rFonts w:ascii="ArialMT" w:hAnsi="ArialMT" w:cs="ArialMT"/>
          <w:sz w:val="23"/>
          <w:szCs w:val="23"/>
        </w:rPr>
        <w:t>Zamawiający publiczny - jednostka sektora finansów publicznych -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jednostka samorządu terytorialnego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1.7.) Przedmiot działalności zamawiającego: </w:t>
      </w:r>
      <w:r>
        <w:rPr>
          <w:rFonts w:ascii="ArialMT" w:hAnsi="ArialMT" w:cs="ArialMT"/>
          <w:sz w:val="23"/>
          <w:szCs w:val="23"/>
        </w:rPr>
        <w:t>Ogólne usługi publiczne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 – INFORMACJE PODSTAWOWE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2.1.) Ogłoszenie dotyczy: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publicznego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2.2.) Ogłoszenie dotyczy usług społecznych i innych szczególnych usług: </w:t>
      </w:r>
      <w:r>
        <w:rPr>
          <w:rFonts w:ascii="ArialMT" w:hAnsi="ArialMT" w:cs="ArialMT"/>
          <w:sz w:val="23"/>
          <w:szCs w:val="23"/>
        </w:rPr>
        <w:t>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2.3.) Nazwa zamówienia albo umowy ramowej: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„Bieżące utrzymanie i konserwacja sygnalizacji świetlnej na terenie Miasta Tarnobrzega”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2.4.) Identyfikator postępowania: </w:t>
      </w:r>
      <w:r>
        <w:rPr>
          <w:rFonts w:ascii="ArialMT" w:hAnsi="ArialMT" w:cs="ArialMT"/>
          <w:sz w:val="23"/>
          <w:szCs w:val="23"/>
        </w:rPr>
        <w:t>ocds-148610-cdaf5034-a80a-11eb-911f-9ad5f74c2a25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2.5.) Numer ogłoszenia: </w:t>
      </w:r>
      <w:r>
        <w:rPr>
          <w:rFonts w:ascii="ArialMT" w:hAnsi="ArialMT" w:cs="ArialMT"/>
          <w:sz w:val="23"/>
          <w:szCs w:val="23"/>
        </w:rPr>
        <w:t>2021/BZP 00042409/01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2.6.) Wersja ogłoszenia: </w:t>
      </w:r>
      <w:r>
        <w:rPr>
          <w:rFonts w:ascii="ArialMT" w:hAnsi="ArialMT" w:cs="ArialMT"/>
          <w:sz w:val="23"/>
          <w:szCs w:val="23"/>
        </w:rPr>
        <w:t>01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2.7.) Data ogłoszenia: </w:t>
      </w:r>
      <w:r>
        <w:rPr>
          <w:rFonts w:ascii="ArialMT" w:hAnsi="ArialMT" w:cs="ArialMT"/>
          <w:sz w:val="23"/>
          <w:szCs w:val="23"/>
        </w:rPr>
        <w:t>2021-04-28 12:47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00042409/01 z dnia 2021-04-28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2021-04-28 Biuletyn Zamówień Publicznych Ogłoszenie o zamówieniu - Zamówienie udzielane jest w trybie podstawowym na podstawie: art. 275 pkt 1 ustawy - Usługi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2.8.) Zamówienie albo umowa ramowa zostały ujęte w planie postępowań: </w:t>
      </w:r>
      <w:r>
        <w:rPr>
          <w:rFonts w:ascii="ArialMT" w:hAnsi="ArialMT" w:cs="ArialMT"/>
          <w:sz w:val="23"/>
          <w:szCs w:val="23"/>
        </w:rPr>
        <w:t>Tak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2.9.) Numer planu postępowań w BZP: </w:t>
      </w:r>
      <w:r>
        <w:rPr>
          <w:rFonts w:ascii="ArialMT" w:hAnsi="ArialMT" w:cs="ArialMT"/>
          <w:sz w:val="23"/>
          <w:szCs w:val="23"/>
        </w:rPr>
        <w:t>2021/BZP 00006679/07/P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2.10.) Identyfikator pozycji planu postępowań: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1.3.8 Konserwacja sygnalizacji świetlnej na terenie Miasta Tarnobrzega.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2.11.) O udzielenie zamówienia mogą ubiegać się wyłącznie wykonawcy, o których mowa w art.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94 ustawy: </w:t>
      </w:r>
      <w:r>
        <w:rPr>
          <w:rFonts w:ascii="ArialMT" w:hAnsi="ArialMT" w:cs="ArialMT"/>
          <w:sz w:val="23"/>
          <w:szCs w:val="23"/>
        </w:rPr>
        <w:t>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2.14.) Czy zamówienie albo umowa ramowa dotyczy projektu lub programu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współfinansowanego ze środków Unii Europejskiej: </w:t>
      </w:r>
      <w:r>
        <w:rPr>
          <w:rFonts w:ascii="ArialMT" w:hAnsi="ArialMT" w:cs="ArialMT"/>
          <w:sz w:val="23"/>
          <w:szCs w:val="23"/>
        </w:rPr>
        <w:t>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2.16.) Tryb udzielenia zamówienia wraz z podstawą prawną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Zamówienie udzielane jest w trybie podstawowym na podstawie: art. 275 pkt 1 ustawy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III – UDOSTĘPNIANIE DOKUMENTÓW ZAMÓWIENIA I KOMUNIKACJA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3.1.) Adres strony internetowej prowadzonego postępowania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http://www.tarnobrzeg.eobip.pl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3.2.) Zamawiający zastrzega dostęp do dokumentów zamówienia: </w:t>
      </w:r>
      <w:r>
        <w:rPr>
          <w:rFonts w:ascii="ArialMT" w:hAnsi="ArialMT" w:cs="ArialMT"/>
          <w:sz w:val="23"/>
          <w:szCs w:val="23"/>
        </w:rPr>
        <w:t>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3.4.) Wykonawcy zobowiązani są do składania ofert, wniosków o dopuszczenie do udziału w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postępowaniu, oświadczeń oraz innych dokumentów wyłącznie przy użyciu środków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komunikacji elektronicznej: </w:t>
      </w:r>
      <w:r>
        <w:rPr>
          <w:rFonts w:ascii="ArialMT" w:hAnsi="ArialMT" w:cs="ArialMT"/>
          <w:sz w:val="23"/>
          <w:szCs w:val="23"/>
        </w:rPr>
        <w:t>Tak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3.5.) Informacje o środkach komunikacji elektronicznej, przy użyciu których zamawiający będzie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komunikował się z wykonawcami - adres strony internetowej: </w:t>
      </w:r>
      <w:r>
        <w:rPr>
          <w:rFonts w:ascii="ArialMT" w:hAnsi="ArialMT" w:cs="ArialMT"/>
          <w:sz w:val="23"/>
          <w:szCs w:val="23"/>
        </w:rPr>
        <w:t>http://www.tarnobrzeg.eobip.pl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23"/>
          <w:szCs w:val="23"/>
        </w:rPr>
        <w:t>1. W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postępowaniu o udzielenie zamówienia komunikacja między Zamawiającym, a Wykonawcami odbywa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się przy użyciu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https://miniportal.uzp.gov.pl, </w:t>
      </w:r>
      <w:proofErr w:type="spellStart"/>
      <w:r>
        <w:rPr>
          <w:rFonts w:ascii="ArialMT" w:hAnsi="ArialMT" w:cs="ArialMT"/>
          <w:sz w:val="23"/>
          <w:szCs w:val="23"/>
        </w:rPr>
        <w:t>ePUAPu</w:t>
      </w:r>
      <w:proofErr w:type="spellEnd"/>
      <w:r>
        <w:rPr>
          <w:rFonts w:ascii="ArialMT" w:hAnsi="ArialMT" w:cs="ArialMT"/>
          <w:sz w:val="23"/>
          <w:szCs w:val="23"/>
        </w:rPr>
        <w:t xml:space="preserve"> https://epuap.gov.pl/wps/portal oraz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poczty elektronicznej: zampub@um.tarnobrzeg.pl2. Wykonawca zamierzający wziąć udział w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postępowaniu o udzielenie zamówienia publicznego, musi posiadać konto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. Wykonawca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posiadający konto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ma dostęp do formularzy: „Formularz do złożenia, zmiany, wycofania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oferty lub wniosku” oraz do „Formularza do komunikacji”.3. Wymagania techniczne i organizacyjne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wysyłania i odbierania dokumentów elektronicznych, elektronicznych kopii dokumentów i oświadczeń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oraz informacji przekazywanych przy ich użyciu opisane zostały w Regulaminie korzystania z systemu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 xml:space="preserve"> oraz Warunkach korzystania z elektronicznej platformy usług administracji publicznej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).4. Maksymalny rozmiar plików przesyłanych za pośrednictwem dedykowanych formularzy: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„Formularz złożenia, zmiany, wycofania oferty lub wniosku” i „Formularza do komunikacji” wynosi 150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MB (dotyczy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oraz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). 5. Za datę przekazania oferty, wniosków, zawiadomień,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dokumentów elektronicznych, oświadczeń lub elektronicznych kopii dokumentów lub oświadczeń oraz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innych informacji przekazywanych w postępowaniu, przyjmuje się datę ich przekazania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lub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e-mail (nie dotyczy składania ofert).6. Dane postępowanie można wyszukać na liście wszystkich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postępowań w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klikając wcześniej opcję „Dla Wykonawców” lub ze strony głównej z zakładki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Postępowania.7. W postępowaniu o udzielenie zamówienia komunikacja pomiędzy Zamawiającym 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Wykonawcami w szczególności składanie oświadczeń, wniosków (inna niż oferta Wykonawcy 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załączniki do oferty), zawiadomień oraz przekazywanie informacji odbywa się:• 7.1. za pośrednictwem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lastRenderedPageBreak/>
        <w:t xml:space="preserve">dedykowanego formularza dostępnego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oraz udostępnionego przez </w:t>
      </w: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 xml:space="preserve"> (Formularz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 komunikacji),• 7.2.drogą elektroniczną na adres: zampub@um.tarnobrzeg.pl, przy czym sposób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komunikacji wskazany w pkt 7.2 SWZ nie jest właściwy dla oferty oraz dokumentów składanych wraz z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ofertą (wymagających szyfrowania), które należy składać wyłącznie w sposób wskazany w pkt 7.1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SWZ. 8. Dokumenty elektroniczne składane są przez Wykonawcę za pośrednictwem Formularza do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komunikacji jako załączniki. Zamawiający dopuszcza również możliwość składania dokumentów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elektronicznych za pomocą poczty elektronicznej, na wskazany w pkt 7.2 SWZ adres email (za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00042409/01 z dnia 2021-04-28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2021-04-28 Biuletyn Zamówień Publicznych Ogłoszenie o zamówieniu - Zamówienie udzielane jest w trybie podstawowym na podstawie: art. 275 pkt 1 ustawy - Usługi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wyjątkiem oferty i dokumentów składanych wraz z ofertą, które powinny być złożone w sposób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określony w pkt 7.1 SWZ). Sposób sporządzenia dokumentów elektronicznych, musi być zgody z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wymaganiami określonymi w Rozporządzeniu Prezesa Rady Ministrów z dnia 30 grudnia 2020r. w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sprawie sposobu sporządzania i przekazywania informacji oraz wymagań technicznych dla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dokumentów elektronicznych oraz środków komunikacji elektronicznej w postępowaniu o udzielenie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zamówienia publicznego lub konkursie. (Dz. U. z 2020 poz. 2452) oraz rozporządzeniu Ministra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Rozwoju, Pracy i Technologii z dnia 23 grudnia 2020 r. w sprawie podmiotowych środków dowodowych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oraz innych dokumentów lub oświadczeń, jakich może żądać zamawiający od wykonawcy (Dz. U. z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2020 poz. 2415).9. Zamawiający nie przewiduje sposobu komunikowania się z Wykonawcami w inny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sposób niż przy użyciu środków komunikacji elektronicznej, wskazanych w SWZ.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3.7.) Adres strony internetowej, pod którym są dostępne narzędzia, urządzenia lub formaty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plików, które nie są ogólnie dostępne: </w:t>
      </w:r>
      <w:r>
        <w:rPr>
          <w:rFonts w:ascii="ArialMT" w:hAnsi="ArialMT" w:cs="ArialMT"/>
          <w:sz w:val="23"/>
          <w:szCs w:val="23"/>
        </w:rPr>
        <w:t>http://www.tarnobrzeg.eobip.pl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3.8.) Zamawiający wymaga sporządzenia i przedstawienia ofert przy użyciu narzędzi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elektronicznego modelowania danych budowlanych lub innych podobnych narzędzi, które 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są ogólnie dostępne: </w:t>
      </w:r>
      <w:r>
        <w:rPr>
          <w:rFonts w:ascii="ArialMT" w:hAnsi="ArialMT" w:cs="ArialMT"/>
          <w:sz w:val="23"/>
          <w:szCs w:val="23"/>
        </w:rPr>
        <w:t>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3.12.) Oferta - katalog elektroniczny: </w:t>
      </w:r>
      <w:r>
        <w:rPr>
          <w:rFonts w:ascii="ArialMT" w:hAnsi="ArialMT" w:cs="ArialMT"/>
          <w:sz w:val="23"/>
          <w:szCs w:val="23"/>
        </w:rPr>
        <w:t>Nie dotyczy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3.14.) Języki, w jakich mogą być sporządzane dokumenty składane w postępowaniu: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polski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3.15.) RODO (obowiązek informacyjny): </w:t>
      </w:r>
      <w:r>
        <w:rPr>
          <w:rFonts w:ascii="ArialMT" w:hAnsi="ArialMT" w:cs="ArialMT"/>
          <w:sz w:val="23"/>
          <w:szCs w:val="23"/>
        </w:rPr>
        <w:t>Klauzula została określona w SWZ.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3.16.) RODO (ograniczenia stosowania): </w:t>
      </w:r>
      <w:r>
        <w:rPr>
          <w:rFonts w:ascii="ArialMT" w:hAnsi="ArialMT" w:cs="ArialMT"/>
          <w:sz w:val="23"/>
          <w:szCs w:val="23"/>
        </w:rPr>
        <w:t>Klauzula została określona w SWZ.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IV – PRZEDMIOT ZAMÓWIENIA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4.1.1.) Przed wszczęciem postępowania przeprowadzono konsultacje rynkowe: </w:t>
      </w:r>
      <w:r>
        <w:rPr>
          <w:rFonts w:ascii="ArialMT" w:hAnsi="ArialMT" w:cs="ArialMT"/>
          <w:sz w:val="23"/>
          <w:szCs w:val="23"/>
        </w:rPr>
        <w:t>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4.1.2.) Numer referencyjny: </w:t>
      </w:r>
      <w:r>
        <w:rPr>
          <w:rFonts w:ascii="ArialMT" w:hAnsi="ArialMT" w:cs="ArialMT"/>
          <w:sz w:val="23"/>
          <w:szCs w:val="23"/>
        </w:rPr>
        <w:t>BZP-I.271.6.2021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4.1.3.) Rodzaj zamówienia: </w:t>
      </w:r>
      <w:r>
        <w:rPr>
          <w:rFonts w:ascii="ArialMT" w:hAnsi="ArialMT" w:cs="ArialMT"/>
          <w:sz w:val="23"/>
          <w:szCs w:val="23"/>
        </w:rPr>
        <w:t>Usługi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4.1.4.) Zamawiający udziela zamówienia w częściach, z których każda stanowi przedmiot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odrębnego postępowania: </w:t>
      </w:r>
      <w:r>
        <w:rPr>
          <w:rFonts w:ascii="ArialMT" w:hAnsi="ArialMT" w:cs="ArialMT"/>
          <w:sz w:val="23"/>
          <w:szCs w:val="23"/>
        </w:rPr>
        <w:t>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4.1.8.) Możliwe jest składanie ofert częściowych: </w:t>
      </w:r>
      <w:r>
        <w:rPr>
          <w:rFonts w:ascii="ArialMT" w:hAnsi="ArialMT" w:cs="ArialMT"/>
          <w:sz w:val="23"/>
          <w:szCs w:val="23"/>
        </w:rPr>
        <w:t>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4.1.13.) Zamawiający uwzględnia aspekty społeczne, środowiskowe lub etykiety w opisie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przedmiotu zamówienia: </w:t>
      </w:r>
      <w:r>
        <w:rPr>
          <w:rFonts w:ascii="ArialMT" w:hAnsi="ArialMT" w:cs="ArialMT"/>
          <w:sz w:val="23"/>
          <w:szCs w:val="23"/>
        </w:rPr>
        <w:t>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 Informacje szczegółowe odnoszące się do przedmiotu zamówienia: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4.2.2.) Krótki opis przedmiotu zamówienia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Bieżące utrzymanie i konserwacja sygnalizacji świetlnej na skrzyżowaniach ulic:• Władysława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Sikorskiego – Wisłostrada – Mickiewicza• Władysława Sikorskiego – Św. Barbary – Szpitalna•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Władysława Sikorskiego – Mikołaja Kopernika – Wyspiańskiego• Władysława Sikorskiego –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Henryka Sienkiewicza • Władysława Sikorskiego – Wyszyńskiego – Zwierzyniecka• Władysława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Sikorskiego – Wiejska • Władysława Sikorskiego – Fabryczna – Aleja Warszawska – Słomki•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Aleja Warszawska – </w:t>
      </w:r>
      <w:proofErr w:type="spellStart"/>
      <w:r>
        <w:rPr>
          <w:rFonts w:ascii="ArialMT" w:hAnsi="ArialMT" w:cs="ArialMT"/>
          <w:sz w:val="25"/>
          <w:szCs w:val="25"/>
        </w:rPr>
        <w:t>Sobowska</w:t>
      </w:r>
      <w:proofErr w:type="spellEnd"/>
      <w:r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 Piętaka Stanisława• Wyspiańskiego – Mickiewicza – Stanisława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Moniuszki• Henryka Sienkiewicza – Kurasia Ferdynanda • Henryka Sienkiewicza – Zamkowa•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Mikołaja Kopernika – Kurasia Ferdynanda • Znaki D-6 „przejście dla pieszych" umieszczonych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 wysięgnikach nad jezdnią – ul. Władysława Sikorskiego - 3 szt. • Znaki D-6 „przejście dla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pieszych" umieszczonych na wysięgnikach nad jezdnią ul. Wisłostrada - 2 szt.• Wisłostrada –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Zakładowa – Nadwiślańska• Orląt Lwowskich – </w:t>
      </w:r>
      <w:proofErr w:type="spellStart"/>
      <w:r>
        <w:rPr>
          <w:rFonts w:ascii="ArialMT" w:hAnsi="ArialMT" w:cs="ArialMT"/>
          <w:sz w:val="25"/>
          <w:szCs w:val="25"/>
        </w:rPr>
        <w:t>OcickaZakres</w:t>
      </w:r>
      <w:proofErr w:type="spellEnd"/>
      <w:r>
        <w:rPr>
          <w:rFonts w:ascii="ArialMT" w:hAnsi="ArialMT" w:cs="ArialMT"/>
          <w:sz w:val="25"/>
          <w:szCs w:val="25"/>
        </w:rPr>
        <w:t xml:space="preserve"> rzeczowy bieżącego utrzymania 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00042409/01 z dnia 2021-04-28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2021-04-28 Biuletyn Zamówień Publicznych Ogłoszenie o zamówieniu - Zamówienie udzielane jest w trybie podstawowym na podstawie: art. 275 pkt 1 ustawy - Usługi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prac konserwacyjnych sygnalizacji świetlnej </w:t>
      </w:r>
      <w:proofErr w:type="spellStart"/>
      <w:r>
        <w:rPr>
          <w:rFonts w:ascii="ArialMT" w:hAnsi="ArialMT" w:cs="ArialMT"/>
          <w:sz w:val="25"/>
          <w:szCs w:val="25"/>
        </w:rPr>
        <w:t>obejmuje:a</w:t>
      </w:r>
      <w:proofErr w:type="spellEnd"/>
      <w:r>
        <w:rPr>
          <w:rFonts w:ascii="ArialMT" w:hAnsi="ArialMT" w:cs="ArialMT"/>
          <w:sz w:val="25"/>
          <w:szCs w:val="25"/>
        </w:rPr>
        <w:t>) Utrzymanie i konserwacja wszystkich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obiektów objętych zamówieniem w zakresie</w:t>
      </w:r>
      <w:r>
        <w:rPr>
          <w:rFonts w:ascii="Arial" w:hAnsi="Arial" w:cs="Arial"/>
          <w:sz w:val="25"/>
          <w:szCs w:val="25"/>
        </w:rPr>
        <w:t>􀀀</w:t>
      </w:r>
      <w:r>
        <w:rPr>
          <w:rFonts w:ascii="ArialMT" w:hAnsi="ArialMT" w:cs="ArialMT"/>
          <w:sz w:val="25"/>
          <w:szCs w:val="25"/>
        </w:rPr>
        <w:t xml:space="preserve"> całodobowy nadzór nad sprawnym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funkcjonowaniem sygnalizacji świetlnych i dźwiękowych,</w:t>
      </w:r>
      <w:r>
        <w:rPr>
          <w:rFonts w:ascii="Arial" w:hAnsi="Arial" w:cs="Arial"/>
          <w:sz w:val="25"/>
          <w:szCs w:val="25"/>
        </w:rPr>
        <w:t>􀀀</w:t>
      </w:r>
      <w:r>
        <w:rPr>
          <w:rFonts w:ascii="ArialMT" w:hAnsi="ArialMT" w:cs="ArialMT"/>
          <w:sz w:val="25"/>
          <w:szCs w:val="25"/>
        </w:rPr>
        <w:t xml:space="preserve"> regulacja kamer do detekcji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wizyjnej,</w:t>
      </w:r>
      <w:r>
        <w:rPr>
          <w:rFonts w:ascii="Arial" w:hAnsi="Arial" w:cs="Arial"/>
          <w:sz w:val="25"/>
          <w:szCs w:val="25"/>
        </w:rPr>
        <w:t>􀀀</w:t>
      </w:r>
      <w:r>
        <w:rPr>
          <w:rFonts w:ascii="ArialMT" w:hAnsi="ArialMT" w:cs="ArialMT"/>
          <w:sz w:val="25"/>
          <w:szCs w:val="25"/>
        </w:rPr>
        <w:t xml:space="preserve"> utrzymanie pokryw przy studniach kanalizacji sygnalizacji świetlnej,</w:t>
      </w:r>
      <w:r>
        <w:rPr>
          <w:rFonts w:ascii="Arial" w:hAnsi="Arial" w:cs="Arial"/>
          <w:sz w:val="25"/>
          <w:szCs w:val="25"/>
        </w:rPr>
        <w:t>􀀀</w:t>
      </w:r>
      <w:r>
        <w:rPr>
          <w:rFonts w:ascii="ArialMT" w:hAnsi="ArialMT" w:cs="ArialMT"/>
          <w:sz w:val="25"/>
          <w:szCs w:val="25"/>
        </w:rPr>
        <w:t xml:space="preserve"> wymiana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uszkodzonych żarówek,</w:t>
      </w:r>
      <w:r>
        <w:rPr>
          <w:rFonts w:ascii="Arial" w:hAnsi="Arial" w:cs="Arial"/>
          <w:sz w:val="25"/>
          <w:szCs w:val="25"/>
        </w:rPr>
        <w:t>􀀀</w:t>
      </w:r>
      <w:r>
        <w:rPr>
          <w:rFonts w:ascii="ArialMT" w:hAnsi="ArialMT" w:cs="ArialMT"/>
          <w:sz w:val="25"/>
          <w:szCs w:val="25"/>
        </w:rPr>
        <w:t xml:space="preserve"> wymiana soczewek w przypadku uszkodzeń mechanicznych,</w:t>
      </w:r>
      <w:r>
        <w:rPr>
          <w:rFonts w:ascii="Arial" w:hAnsi="Arial" w:cs="Arial"/>
          <w:sz w:val="25"/>
          <w:szCs w:val="25"/>
        </w:rPr>
        <w:t>􀀀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konserwacja układów sterowniczych, usuwanie awarii kabli sterowniczych (nie obejmuje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wymiany kabla),</w:t>
      </w:r>
      <w:r>
        <w:rPr>
          <w:rFonts w:ascii="Arial" w:hAnsi="Arial" w:cs="Arial"/>
          <w:sz w:val="25"/>
          <w:szCs w:val="25"/>
        </w:rPr>
        <w:t>􀀀</w:t>
      </w:r>
      <w:r>
        <w:rPr>
          <w:rFonts w:ascii="ArialMT" w:hAnsi="ArialMT" w:cs="ArialMT"/>
          <w:sz w:val="25"/>
          <w:szCs w:val="25"/>
        </w:rPr>
        <w:t xml:space="preserve"> systematyczne czyszczenie soczewek na sygnalizatorach,</w:t>
      </w:r>
      <w:r>
        <w:rPr>
          <w:rFonts w:ascii="Arial" w:hAnsi="Arial" w:cs="Arial"/>
          <w:sz w:val="25"/>
          <w:szCs w:val="25"/>
        </w:rPr>
        <w:t>􀀀</w:t>
      </w:r>
      <w:r>
        <w:rPr>
          <w:rFonts w:ascii="ArialMT" w:hAnsi="ArialMT" w:cs="ArialMT"/>
          <w:sz w:val="25"/>
          <w:szCs w:val="25"/>
        </w:rPr>
        <w:t xml:space="preserve"> systematyczne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czyszczenie komór sygnalizatorów,</w:t>
      </w:r>
      <w:r>
        <w:rPr>
          <w:rFonts w:ascii="Arial" w:hAnsi="Arial" w:cs="Arial"/>
          <w:sz w:val="25"/>
          <w:szCs w:val="25"/>
        </w:rPr>
        <w:t>􀀀</w:t>
      </w:r>
      <w:r>
        <w:rPr>
          <w:rFonts w:ascii="ArialMT" w:hAnsi="ArialMT" w:cs="ArialMT"/>
          <w:sz w:val="25"/>
          <w:szCs w:val="25"/>
        </w:rPr>
        <w:t xml:space="preserve"> konserwacja sygnalizatorów,</w:t>
      </w:r>
      <w:r>
        <w:rPr>
          <w:rFonts w:ascii="Arial" w:hAnsi="Arial" w:cs="Arial"/>
          <w:sz w:val="25"/>
          <w:szCs w:val="25"/>
        </w:rPr>
        <w:t>􀀀</w:t>
      </w:r>
      <w:r>
        <w:rPr>
          <w:rFonts w:ascii="ArialMT" w:hAnsi="ArialMT" w:cs="ArialMT"/>
          <w:sz w:val="25"/>
          <w:szCs w:val="25"/>
        </w:rPr>
        <w:t xml:space="preserve"> malowanie słupów pod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sygnalizatorami (jednorazowo w okresie wiosennym).b) Wymiana przycisku dla </w:t>
      </w:r>
      <w:proofErr w:type="spellStart"/>
      <w:r>
        <w:rPr>
          <w:rFonts w:ascii="ArialMT" w:hAnsi="ArialMT" w:cs="ArialMT"/>
          <w:sz w:val="25"/>
          <w:szCs w:val="25"/>
        </w:rPr>
        <w:t>pieszych.c</w:t>
      </w:r>
      <w:proofErr w:type="spellEnd"/>
      <w:r>
        <w:rPr>
          <w:rFonts w:ascii="ArialMT" w:hAnsi="ArialMT" w:cs="ArialMT"/>
          <w:sz w:val="25"/>
          <w:szCs w:val="25"/>
        </w:rPr>
        <w:t>)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 xml:space="preserve">Wymiana sygnalizatora pieszego </w:t>
      </w:r>
      <w:proofErr w:type="spellStart"/>
      <w:r>
        <w:rPr>
          <w:rFonts w:ascii="ArialMT" w:hAnsi="ArialMT" w:cs="ArialMT"/>
          <w:sz w:val="25"/>
          <w:szCs w:val="25"/>
        </w:rPr>
        <w:t>LED.d</w:t>
      </w:r>
      <w:proofErr w:type="spellEnd"/>
      <w:r>
        <w:rPr>
          <w:rFonts w:ascii="ArialMT" w:hAnsi="ArialMT" w:cs="ArialMT"/>
          <w:sz w:val="25"/>
          <w:szCs w:val="25"/>
        </w:rPr>
        <w:t xml:space="preserve">) Wymiana sygnalizatora kołowego </w:t>
      </w:r>
      <w:proofErr w:type="spellStart"/>
      <w:r>
        <w:rPr>
          <w:rFonts w:ascii="ArialMT" w:hAnsi="ArialMT" w:cs="ArialMT"/>
          <w:sz w:val="25"/>
          <w:szCs w:val="25"/>
        </w:rPr>
        <w:t>LED.e</w:t>
      </w:r>
      <w:proofErr w:type="spellEnd"/>
      <w:r>
        <w:rPr>
          <w:rFonts w:ascii="ArialMT" w:hAnsi="ArialMT" w:cs="ArialMT"/>
          <w:sz w:val="25"/>
          <w:szCs w:val="25"/>
        </w:rPr>
        <w:t>) Wymiana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sygnalizatora </w:t>
      </w:r>
      <w:proofErr w:type="spellStart"/>
      <w:r>
        <w:rPr>
          <w:rFonts w:ascii="ArialMT" w:hAnsi="ArialMT" w:cs="ArialMT"/>
          <w:sz w:val="25"/>
          <w:szCs w:val="25"/>
        </w:rPr>
        <w:t>akustycznego.f</w:t>
      </w:r>
      <w:proofErr w:type="spellEnd"/>
      <w:r>
        <w:rPr>
          <w:rFonts w:ascii="ArialMT" w:hAnsi="ArialMT" w:cs="ArialMT"/>
          <w:sz w:val="25"/>
          <w:szCs w:val="25"/>
        </w:rPr>
        <w:t xml:space="preserve">) Wymiana słupka pod </w:t>
      </w:r>
      <w:proofErr w:type="spellStart"/>
      <w:r>
        <w:rPr>
          <w:rFonts w:ascii="ArialMT" w:hAnsi="ArialMT" w:cs="ArialMT"/>
          <w:sz w:val="25"/>
          <w:szCs w:val="25"/>
        </w:rPr>
        <w:t>sygnalizator.g</w:t>
      </w:r>
      <w:proofErr w:type="spellEnd"/>
      <w:r>
        <w:rPr>
          <w:rFonts w:ascii="ArialMT" w:hAnsi="ArialMT" w:cs="ArialMT"/>
          <w:sz w:val="25"/>
          <w:szCs w:val="25"/>
        </w:rPr>
        <w:t>) Wymiana wkładu LED fi 300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mm (wymiana z materiałem).h) Wymiana wkłady LED fi 200 mm (wymiana z materiałem).i)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Wykonanie badań instalacji elektrycznej wszystkich obiektów objętych </w:t>
      </w:r>
      <w:proofErr w:type="spellStart"/>
      <w:r>
        <w:rPr>
          <w:rFonts w:ascii="ArialMT" w:hAnsi="ArialMT" w:cs="ArialMT"/>
          <w:sz w:val="25"/>
          <w:szCs w:val="25"/>
        </w:rPr>
        <w:t>zamówieniem.j</w:t>
      </w:r>
      <w:proofErr w:type="spellEnd"/>
      <w:r>
        <w:rPr>
          <w:rFonts w:ascii="ArialMT" w:hAnsi="ArialMT" w:cs="ArialMT"/>
          <w:sz w:val="25"/>
          <w:szCs w:val="25"/>
        </w:rPr>
        <w:t>) Wymiana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programu w sterowniku </w:t>
      </w:r>
      <w:proofErr w:type="spellStart"/>
      <w:r>
        <w:rPr>
          <w:rFonts w:ascii="ArialMT" w:hAnsi="ArialMT" w:cs="ArialMT"/>
          <w:sz w:val="25"/>
          <w:szCs w:val="25"/>
        </w:rPr>
        <w:t>sygnalizacji.k</w:t>
      </w:r>
      <w:proofErr w:type="spellEnd"/>
      <w:r>
        <w:rPr>
          <w:rFonts w:ascii="ArialMT" w:hAnsi="ArialMT" w:cs="ArialMT"/>
          <w:sz w:val="25"/>
          <w:szCs w:val="25"/>
        </w:rPr>
        <w:t xml:space="preserve">) Wymiana programu w detektorze </w:t>
      </w:r>
      <w:proofErr w:type="spellStart"/>
      <w:r>
        <w:rPr>
          <w:rFonts w:ascii="ArialMT" w:hAnsi="ArialMT" w:cs="ArialMT"/>
          <w:sz w:val="25"/>
          <w:szCs w:val="25"/>
        </w:rPr>
        <w:t>wizyjnym.l</w:t>
      </w:r>
      <w:proofErr w:type="spellEnd"/>
      <w:r>
        <w:rPr>
          <w:rFonts w:ascii="ArialMT" w:hAnsi="ArialMT" w:cs="ArialMT"/>
          <w:sz w:val="25"/>
          <w:szCs w:val="25"/>
        </w:rPr>
        <w:t>) Wykonanie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wymiany pętli </w:t>
      </w:r>
      <w:proofErr w:type="spellStart"/>
      <w:r>
        <w:rPr>
          <w:rFonts w:ascii="ArialMT" w:hAnsi="ArialMT" w:cs="ArialMT"/>
          <w:sz w:val="25"/>
          <w:szCs w:val="25"/>
        </w:rPr>
        <w:t>indukcyjnej.m</w:t>
      </w:r>
      <w:proofErr w:type="spellEnd"/>
      <w:r>
        <w:rPr>
          <w:rFonts w:ascii="ArialMT" w:hAnsi="ArialMT" w:cs="ArialMT"/>
          <w:sz w:val="25"/>
          <w:szCs w:val="25"/>
        </w:rPr>
        <w:t xml:space="preserve">) Wymiana kamery detekcji </w:t>
      </w:r>
      <w:proofErr w:type="spellStart"/>
      <w:r>
        <w:rPr>
          <w:rFonts w:ascii="ArialMT" w:hAnsi="ArialMT" w:cs="ArialMT"/>
          <w:sz w:val="25"/>
          <w:szCs w:val="25"/>
        </w:rPr>
        <w:t>wizyjnej.n</w:t>
      </w:r>
      <w:proofErr w:type="spellEnd"/>
      <w:r>
        <w:rPr>
          <w:rFonts w:ascii="ArialMT" w:hAnsi="ArialMT" w:cs="ArialMT"/>
          <w:sz w:val="25"/>
          <w:szCs w:val="25"/>
        </w:rPr>
        <w:t>) Wykonanie badań ruchu na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skrzyżowaniu, wykonanie projektu programu sygnalizacji z uzgodnieniem i zatwierdzeniem oraz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wprowadzeniem do sterownika.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4.2.6.) Główny kod CPV: </w:t>
      </w:r>
      <w:r>
        <w:rPr>
          <w:rFonts w:ascii="ArialMT" w:hAnsi="ArialMT" w:cs="ArialMT"/>
          <w:sz w:val="23"/>
          <w:szCs w:val="23"/>
        </w:rPr>
        <w:t>50232200-2 - Usługi w zakresie konserwacji sygnalizacji ulicznej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4.2.8.) Zamówienie obejmuje opcje: </w:t>
      </w:r>
      <w:r>
        <w:rPr>
          <w:rFonts w:ascii="ArialMT" w:hAnsi="ArialMT" w:cs="ArialMT"/>
          <w:sz w:val="23"/>
          <w:szCs w:val="23"/>
        </w:rPr>
        <w:t>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4.2.10.) Okres realizacji zamówienia albo umowy ramowej: </w:t>
      </w:r>
      <w:r>
        <w:rPr>
          <w:rFonts w:ascii="ArialMT" w:hAnsi="ArialMT" w:cs="ArialMT"/>
          <w:sz w:val="23"/>
          <w:szCs w:val="23"/>
        </w:rPr>
        <w:t>12 miesiące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4.2.11.) Zamawiający przewiduje wznowienia: </w:t>
      </w:r>
      <w:r>
        <w:rPr>
          <w:rFonts w:ascii="ArialMT" w:hAnsi="ArialMT" w:cs="ArialMT"/>
          <w:sz w:val="23"/>
          <w:szCs w:val="23"/>
        </w:rPr>
        <w:t>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4.2.13.) Zamawiający przewiduje udzielenie dotychczasowemu wykonawcy zamówień na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podobne usługi lub roboty budowlane: </w:t>
      </w:r>
      <w:r>
        <w:rPr>
          <w:rFonts w:ascii="ArialMT" w:hAnsi="ArialMT" w:cs="ArialMT"/>
          <w:sz w:val="23"/>
          <w:szCs w:val="23"/>
        </w:rPr>
        <w:t>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4.3.) Kryteria oceny ofert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4.3.1.) Sposób oceny ofert: </w:t>
      </w:r>
      <w:r>
        <w:rPr>
          <w:rFonts w:ascii="ArialMT" w:hAnsi="ArialMT" w:cs="ArialMT"/>
          <w:sz w:val="23"/>
          <w:szCs w:val="23"/>
        </w:rPr>
        <w:t xml:space="preserve">Zamawiający za najkorzystniejszą uzna ofertę, która </w:t>
      </w:r>
      <w:proofErr w:type="spellStart"/>
      <w:r>
        <w:rPr>
          <w:rFonts w:ascii="ArialMT" w:hAnsi="ArialMT" w:cs="ArialMT"/>
          <w:sz w:val="23"/>
          <w:szCs w:val="23"/>
        </w:rPr>
        <w:t>niepodlega</w:t>
      </w:r>
      <w:proofErr w:type="spellEnd"/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odrzuceniu oraz uzyska największą liczbę punktów przyznanych w ramach </w:t>
      </w:r>
      <w:proofErr w:type="spellStart"/>
      <w:r>
        <w:rPr>
          <w:rFonts w:ascii="ArialMT" w:hAnsi="ArialMT" w:cs="ArialMT"/>
          <w:sz w:val="23"/>
          <w:szCs w:val="23"/>
        </w:rPr>
        <w:t>kryteriówustalonych</w:t>
      </w:r>
      <w:proofErr w:type="spellEnd"/>
      <w:r>
        <w:rPr>
          <w:rFonts w:ascii="ArialMT" w:hAnsi="ArialMT" w:cs="ArialMT"/>
          <w:sz w:val="23"/>
          <w:szCs w:val="23"/>
        </w:rPr>
        <w:t xml:space="preserve"> w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SWZ.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4.3.2.) Sposób określania wagi kryteriów oceny ofert: </w:t>
      </w:r>
      <w:r>
        <w:rPr>
          <w:rFonts w:ascii="ArialMT" w:hAnsi="ArialMT" w:cs="ArialMT"/>
          <w:sz w:val="23"/>
          <w:szCs w:val="23"/>
        </w:rPr>
        <w:t>Procentowo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4.3.3.) Stosowane kryteria oceny ofert: </w:t>
      </w:r>
      <w:r>
        <w:rPr>
          <w:rFonts w:ascii="ArialMT" w:hAnsi="ArialMT" w:cs="ArialMT"/>
          <w:sz w:val="23"/>
          <w:szCs w:val="23"/>
        </w:rPr>
        <w:t>Kryterium ceny oraz kryteria jakościowe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1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Cena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60,00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2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4.3.4.) Rodzaj kryterium: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inne.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długość okresu gwarancji i rękojmi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20,00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3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4.3.4.) Rodzaj kryterium: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inne.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ilość miesięcznych objazdów kontrolnych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00042409/01 z dnia 2021-04-28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2021-04-28 Biuletyn Zamówień Publicznych Ogłoszenie o zamówieniu - Zamówienie udzielane jest w trybie podstawowym na podstawie: art. 275 pkt 1 ustawy - Usługi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4.3.10.) Zamawiający określa aspekty społeczne, środowiskowe lub innowacyjne, żąda etykiet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lub stosuje rachunek kosztów cyklu życia w odniesieniu do kryterium oceny ofert: </w:t>
      </w:r>
      <w:r>
        <w:rPr>
          <w:rFonts w:ascii="ArialMT" w:hAnsi="ArialMT" w:cs="ArialMT"/>
          <w:sz w:val="23"/>
          <w:szCs w:val="23"/>
        </w:rPr>
        <w:t>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 - KWALIFIKACJA WYKONAWCÓW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5.1.) Zamawiający przewiduje fakultatywne podstawy wykluczenia: </w:t>
      </w:r>
      <w:r>
        <w:rPr>
          <w:rFonts w:ascii="ArialMT" w:hAnsi="ArialMT" w:cs="ArialMT"/>
          <w:sz w:val="23"/>
          <w:szCs w:val="23"/>
        </w:rPr>
        <w:t>Tak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5.2.) Fakultatywne podstawy wykluczenia: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Art. 109 ust. 1 pkt 1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Art. 109 ust. 1 pkt 4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5.3.) Warunki udziału w postępowaniu: </w:t>
      </w:r>
      <w:r>
        <w:rPr>
          <w:rFonts w:ascii="ArialMT" w:hAnsi="ArialMT" w:cs="ArialMT"/>
          <w:sz w:val="23"/>
          <w:szCs w:val="23"/>
        </w:rPr>
        <w:t>Tak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5.4.) Nazwa i opis warunków udziału w postępowaniu.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 udzielenie zamówienia mogą ubiegać się Wykonawcy, którzy spełniają warunki dotyczące: 1)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zdolności do występowania w obrocie </w:t>
      </w:r>
      <w:proofErr w:type="spellStart"/>
      <w:r>
        <w:rPr>
          <w:rFonts w:ascii="ArialMT" w:hAnsi="ArialMT" w:cs="ArialMT"/>
          <w:sz w:val="25"/>
          <w:szCs w:val="25"/>
        </w:rPr>
        <w:t>gospodarczymZamawiający</w:t>
      </w:r>
      <w:proofErr w:type="spellEnd"/>
      <w:r>
        <w:rPr>
          <w:rFonts w:ascii="ArialMT" w:hAnsi="ArialMT" w:cs="ArialMT"/>
          <w:sz w:val="25"/>
          <w:szCs w:val="25"/>
        </w:rPr>
        <w:t xml:space="preserve"> nie stawia warunku w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powyższym zakresie.2) uprawnień do prowadzenia określonej działalności gospodarczej lub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zawodowej, o ile wynika to z odrębnych </w:t>
      </w:r>
      <w:proofErr w:type="spellStart"/>
      <w:r>
        <w:rPr>
          <w:rFonts w:ascii="ArialMT" w:hAnsi="ArialMT" w:cs="ArialMT"/>
          <w:sz w:val="25"/>
          <w:szCs w:val="25"/>
        </w:rPr>
        <w:t>przepisówZamawiający</w:t>
      </w:r>
      <w:proofErr w:type="spellEnd"/>
      <w:r>
        <w:rPr>
          <w:rFonts w:ascii="ArialMT" w:hAnsi="ArialMT" w:cs="ArialMT"/>
          <w:sz w:val="25"/>
          <w:szCs w:val="25"/>
        </w:rPr>
        <w:t xml:space="preserve"> nie stawia warunku w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powyższym zakresie.3) sytuacji ekonomicznej lub </w:t>
      </w:r>
      <w:proofErr w:type="spellStart"/>
      <w:r>
        <w:rPr>
          <w:rFonts w:ascii="ArialMT" w:hAnsi="ArialMT" w:cs="ArialMT"/>
          <w:sz w:val="25"/>
          <w:szCs w:val="25"/>
        </w:rPr>
        <w:t>finansowejZamawiający</w:t>
      </w:r>
      <w:proofErr w:type="spellEnd"/>
      <w:r>
        <w:rPr>
          <w:rFonts w:ascii="ArialMT" w:hAnsi="ArialMT" w:cs="ArialMT"/>
          <w:sz w:val="25"/>
          <w:szCs w:val="25"/>
        </w:rPr>
        <w:t xml:space="preserve"> nie stawia warunku w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powyższym zakresie.4) zdolności technicznej lub zawodowej4).1. potencjał techniczny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 4).2. potencjał zawodowy1/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uzna warunek za spełniony, jeżeli wykonawca wykaże osoby skierowane przez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Wykonawcę do realizacji zamówienia publicznego, w szczególności odpowiedzialne za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świadczenie usług, kontrolę jakości lub kierowanie robotami budowlanymi, wraz z informacjami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 temat ich kwalifikacji zawodowych, uprawnień, doświadczenia i wykształcenia niezbędnych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 wykonania zamówienia publicznego, a także zakresu wykonywanych przez nie czynności,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oraz informacją o podstawie do dysponowania tymi osobami. Wykonawca przedstawi wraz z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ofertą osoby, na funkcje wymienione poniżej, która spełnia następujące </w:t>
      </w:r>
      <w:proofErr w:type="spellStart"/>
      <w:r>
        <w:rPr>
          <w:rFonts w:ascii="ArialMT" w:hAnsi="ArialMT" w:cs="ArialMT"/>
          <w:sz w:val="25"/>
          <w:szCs w:val="25"/>
        </w:rPr>
        <w:t>wymagania:a</w:t>
      </w:r>
      <w:proofErr w:type="spellEnd"/>
      <w:r>
        <w:rPr>
          <w:rFonts w:ascii="ArialMT" w:hAnsi="ArialMT" w:cs="ArialMT"/>
          <w:sz w:val="25"/>
          <w:szCs w:val="25"/>
        </w:rPr>
        <w:t>) minimum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 osoby posiadają zgodnie z rozporządzeniem Ministra Gospodarki, Pracy i Polityki Społecznej z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dnia 28 kwietnia 2003 r. w sprawie szczegółowych zasad stwierdzania posiadania kwalifikacji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przez osoby zajmujące się eksploatacją urządzeń, instalacji i sieci /Dz. U. z 2003 r., Nr 89, poz.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828 z </w:t>
      </w:r>
      <w:proofErr w:type="spellStart"/>
      <w:r>
        <w:rPr>
          <w:rFonts w:ascii="ArialMT" w:hAnsi="ArialMT" w:cs="ArialMT"/>
          <w:sz w:val="25"/>
          <w:szCs w:val="25"/>
        </w:rPr>
        <w:t>późn</w:t>
      </w:r>
      <w:proofErr w:type="spellEnd"/>
      <w:r>
        <w:rPr>
          <w:rFonts w:ascii="ArialMT" w:hAnsi="ArialMT" w:cs="ArialMT"/>
          <w:sz w:val="25"/>
          <w:szCs w:val="25"/>
        </w:rPr>
        <w:t>. zm./ aktualne uprawnienia „E” w zakresie eksploatacji urządzeń, instalacji i sieci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elektroenergetycznych oraz </w:t>
      </w:r>
      <w:proofErr w:type="spellStart"/>
      <w:r>
        <w:rPr>
          <w:rFonts w:ascii="ArialMT" w:hAnsi="ArialMT" w:cs="ArialMT"/>
          <w:sz w:val="25"/>
          <w:szCs w:val="25"/>
        </w:rPr>
        <w:t>kontrolno</w:t>
      </w:r>
      <w:proofErr w:type="spellEnd"/>
      <w:r>
        <w:rPr>
          <w:rFonts w:ascii="ArialMT" w:hAnsi="ArialMT" w:cs="ArialMT"/>
          <w:sz w:val="25"/>
          <w:szCs w:val="25"/>
        </w:rPr>
        <w:t xml:space="preserve"> – pomiarowych o napięciu do 1 </w:t>
      </w:r>
      <w:proofErr w:type="spellStart"/>
      <w:r>
        <w:rPr>
          <w:rFonts w:ascii="ArialMT" w:hAnsi="ArialMT" w:cs="ArialMT"/>
          <w:sz w:val="25"/>
          <w:szCs w:val="25"/>
        </w:rPr>
        <w:t>kV</w:t>
      </w:r>
      <w:proofErr w:type="spellEnd"/>
      <w:r>
        <w:rPr>
          <w:rFonts w:ascii="ArialMT" w:hAnsi="ArialMT" w:cs="ArialMT"/>
          <w:sz w:val="25"/>
          <w:szCs w:val="25"/>
        </w:rPr>
        <w:t xml:space="preserve"> lub odpowiadające im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ważne uprawnienia, które zostały wydane na podstawie wcześniej obowiązujących przepisów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lub w innym kraju, </w:t>
      </w:r>
      <w:proofErr w:type="spellStart"/>
      <w:r>
        <w:rPr>
          <w:rFonts w:ascii="ArialMT" w:hAnsi="ArialMT" w:cs="ArialMT"/>
          <w:sz w:val="25"/>
          <w:szCs w:val="25"/>
        </w:rPr>
        <w:t>orazb</w:t>
      </w:r>
      <w:proofErr w:type="spellEnd"/>
      <w:r>
        <w:rPr>
          <w:rFonts w:ascii="ArialMT" w:hAnsi="ArialMT" w:cs="ArialMT"/>
          <w:sz w:val="25"/>
          <w:szCs w:val="25"/>
        </w:rPr>
        <w:t>) minimum 1 osoba posiada zgodnie z rozporządzeniem Ministra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Gospodarki, Pracy i Polityki Społecznej z dnia 28 kwietnia 2003 r. w sprawie szczegółowych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zasad stwierdzania posiadania kwalifikacji przez osoby zajmujące się eksploatacją urządzeń,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instalacji i sieci /Dz. U. z 2003 r., Nr 89, poz. 828 z </w:t>
      </w:r>
      <w:proofErr w:type="spellStart"/>
      <w:r>
        <w:rPr>
          <w:rFonts w:ascii="ArialMT" w:hAnsi="ArialMT" w:cs="ArialMT"/>
          <w:sz w:val="25"/>
          <w:szCs w:val="25"/>
        </w:rPr>
        <w:t>późn</w:t>
      </w:r>
      <w:proofErr w:type="spellEnd"/>
      <w:r>
        <w:rPr>
          <w:rFonts w:ascii="ArialMT" w:hAnsi="ArialMT" w:cs="ArialMT"/>
          <w:sz w:val="25"/>
          <w:szCs w:val="25"/>
        </w:rPr>
        <w:t>. zm./ aktualne uprawnienia „D” w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zakresie dozoru nad urządzeniami, instalacjami i sieciami elektroenergetycznymi oraz </w:t>
      </w:r>
      <w:proofErr w:type="spellStart"/>
      <w:r>
        <w:rPr>
          <w:rFonts w:ascii="ArialMT" w:hAnsi="ArialMT" w:cs="ArialMT"/>
          <w:sz w:val="25"/>
          <w:szCs w:val="25"/>
        </w:rPr>
        <w:t>kontrolno</w:t>
      </w:r>
      <w:proofErr w:type="spellEnd"/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– pomiarowymi o napięciu do 1 </w:t>
      </w:r>
      <w:proofErr w:type="spellStart"/>
      <w:r>
        <w:rPr>
          <w:rFonts w:ascii="ArialMT" w:hAnsi="ArialMT" w:cs="ArialMT"/>
          <w:sz w:val="25"/>
          <w:szCs w:val="25"/>
        </w:rPr>
        <w:t>kV</w:t>
      </w:r>
      <w:proofErr w:type="spellEnd"/>
      <w:r>
        <w:rPr>
          <w:rFonts w:ascii="ArialMT" w:hAnsi="ArialMT" w:cs="ArialMT"/>
          <w:sz w:val="25"/>
          <w:szCs w:val="25"/>
        </w:rPr>
        <w:t xml:space="preserve"> lub odpowiadające im ważne uprawnienia, które zostały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wydane na podstawie wcześniej obowiązujących przepisów lub w innym </w:t>
      </w:r>
      <w:proofErr w:type="spellStart"/>
      <w:r>
        <w:rPr>
          <w:rFonts w:ascii="ArialMT" w:hAnsi="ArialMT" w:cs="ArialMT"/>
          <w:sz w:val="25"/>
          <w:szCs w:val="25"/>
        </w:rPr>
        <w:t>krajuUwaga</w:t>
      </w:r>
      <w:proofErr w:type="spellEnd"/>
      <w:r>
        <w:rPr>
          <w:rFonts w:ascii="ArialMT" w:hAnsi="ArialMT" w:cs="ArialMT"/>
          <w:sz w:val="25"/>
          <w:szCs w:val="25"/>
        </w:rPr>
        <w:t>: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uzna również za spełniony warunek b) powyżej jeżeli co najmniej jedna z osób, o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których mowa w pkt a) posiada łącznie uprawnienia „E” oraz „D”; </w:t>
      </w:r>
      <w:proofErr w:type="spellStart"/>
      <w:r>
        <w:rPr>
          <w:rFonts w:ascii="ArialMT" w:hAnsi="ArialMT" w:cs="ArialMT"/>
          <w:sz w:val="25"/>
          <w:szCs w:val="25"/>
        </w:rPr>
        <w:t>orazc</w:t>
      </w:r>
      <w:proofErr w:type="spellEnd"/>
      <w:r>
        <w:rPr>
          <w:rFonts w:ascii="ArialMT" w:hAnsi="ArialMT" w:cs="ArialMT"/>
          <w:sz w:val="25"/>
          <w:szCs w:val="25"/>
        </w:rPr>
        <w:t>) co najmniej 2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pracowników przewidzianych do wykonania przedmiotu zamówienia powinno mieć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przeszkolenie z serwisu i obsługi urządzeń sterowniczych pracujących na sygnalizacji w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Tarnobrzegu, tj. do sterowników, MSSA 322, MILENIUM MINI, GENEO 2/ Zamawiający uzna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warunek za spełniony, jeżeli Wykonawca wykaże wykaz dostaw lub usług wykonanych, a w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przypadku świadczeń powtarzających się lub ciągłych również wykonywanych, w okresie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ostatnich 3 lat, a jeżeli okres prowadzenia działalności jest krótszy – w tym okresie, wraz z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podaniem ich wartości, przedmiotu, dat wykonania i podmiotów, na rzecz których dostawy lub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usługi zostały wykonane lub są wykonywane, oraz załączeniem dowodów określających, czy te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00042409/01 z dnia 2021-04-28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2021-04-28 Biuletyn Zamówień Publicznych Ogłoszenie o zamówieniu - Zamówienie udzielane jest w trybie podstawowym na podstawie: art. 275 pkt 1 ustawy - Usługi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dostawy lub usługi zostały wykonane lub są wykonywane należycie, przy czym dowodami, o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których mowa, są referencje bądź inne dokumenty sporządzone przez podmiot, na rzecz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którego dostawy lub usługi zostały wykonane, a w przypadku świadczeń powtarzających się lub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ciągłych są wykonywane, a jeżeli wykonawca z przyczyn niezależnych od niego nie jest w stanie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uzyskać tych dokumentów – oświadczenie wykonawcy; w przypadku świadczeń powtarzających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się lub ciągłych nadal wykonywanych referencje bądź inne dokumenty potwierdzające ich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należyte wykonywanie powinny być wystawione w okresie ostatnich 3 </w:t>
      </w:r>
      <w:proofErr w:type="spellStart"/>
      <w:r>
        <w:rPr>
          <w:rFonts w:ascii="ArialMT" w:hAnsi="ArialMT" w:cs="ArialMT"/>
          <w:sz w:val="25"/>
          <w:szCs w:val="25"/>
        </w:rPr>
        <w:t>miesięcy.Zamawiający</w:t>
      </w:r>
      <w:proofErr w:type="spellEnd"/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uzna warunek za spełniony, jeżeli wykonawca wykaże, że wykonał (zakończył) w okresie 3 lat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 upływem terminu składania ofert, a jeżeli okres prowadzenia działalności jest krótszy, w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tym okresie wykonał co najmniej 1 zadanie związane z prowadzeniem usług w zakresie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bieżącego utrzymania i konserwacji sygnalizacji świetlnych zlokalizowanych na minimum 12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skrzyżowaniach ulic na kwotę 76.000,00 zł brutto.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23"/>
          <w:szCs w:val="23"/>
        </w:rPr>
        <w:t>Tak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5.6.) Wykaz podmiotowych środków dowodowych na potwierdzenie niepodlegania wykluczeniu: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W celu potwierdzenia braku podstaw do wykluczenia Wykonawcy z udziału w </w:t>
      </w:r>
      <w:proofErr w:type="spellStart"/>
      <w:r>
        <w:rPr>
          <w:rFonts w:ascii="ArialMT" w:hAnsi="ArialMT" w:cs="ArialMT"/>
          <w:sz w:val="23"/>
          <w:szCs w:val="23"/>
        </w:rPr>
        <w:t>postępowaniu:a</w:t>
      </w:r>
      <w:proofErr w:type="spellEnd"/>
      <w:r>
        <w:rPr>
          <w:rFonts w:ascii="ArialMT" w:hAnsi="ArialMT" w:cs="ArialMT"/>
          <w:sz w:val="23"/>
          <w:szCs w:val="23"/>
        </w:rPr>
        <w:t>) odpisu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lub informacji z Krajowego Rejestru Sądowego lub z Centralnej Ewidencji i Informacji o Działalności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Gospodarczej w zakresie art.109 ust.1 pkt.4 ustawy, sporządzonych nie wcześniej niż 3 miesiące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przed jej złożeniem jeżeli odrębne przepisy wymagają wpisu do rejestru lub </w:t>
      </w:r>
      <w:proofErr w:type="spellStart"/>
      <w:r>
        <w:rPr>
          <w:rFonts w:ascii="ArialMT" w:hAnsi="ArialMT" w:cs="ArialMT"/>
          <w:sz w:val="23"/>
          <w:szCs w:val="23"/>
        </w:rPr>
        <w:t>ewidencji;b</w:t>
      </w:r>
      <w:proofErr w:type="spellEnd"/>
      <w:r>
        <w:rPr>
          <w:rFonts w:ascii="ArialMT" w:hAnsi="ArialMT" w:cs="ArialMT"/>
          <w:sz w:val="23"/>
          <w:szCs w:val="23"/>
        </w:rPr>
        <w:t>) zaświadczenia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właściwego naczelnika urzędu skarbowego potwierdzające, że wykonawca nie zalega z opłacaniem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podatków i opłat w zakresie art.109 ust.1 pkt.1 ustawy, wystawionego nie wcześniej niż 3 miesiące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przed jego złożeniem, a w przypadku zalegania z opłacaniem podatków lub opłat wraz z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zaświadczeniem zamawiający żąda złożenia dokumentów potwierdzających, ze odpowiednio przed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upływem terminu składania ofert wykonawca dokonał płatności należnych podatków lub opłat wraz z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odsetkami lub grzywnami lub zawarł wiążące porozumienie w sprawie spłat tych </w:t>
      </w:r>
      <w:proofErr w:type="spellStart"/>
      <w:r>
        <w:rPr>
          <w:rFonts w:ascii="ArialMT" w:hAnsi="ArialMT" w:cs="ArialMT"/>
          <w:sz w:val="23"/>
          <w:szCs w:val="23"/>
        </w:rPr>
        <w:t>należnościc</w:t>
      </w:r>
      <w:proofErr w:type="spellEnd"/>
      <w:r>
        <w:rPr>
          <w:rFonts w:ascii="ArialMT" w:hAnsi="ArialMT" w:cs="ArialMT"/>
          <w:sz w:val="23"/>
          <w:szCs w:val="23"/>
        </w:rPr>
        <w:t>)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zaświadczenia albo innego dokumentu właściwej terenowej jednostki organizacyjnej Zakładu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Ubezpieczeń Społecznych lub właściwego oddziału regionalnego lub właściwej placówki terenowej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Kasy Rolniczego Ubezpieczenia Społecznego potwierdzającego, że wykonawca nie zalega z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opłacaniem składek na ubezpieczenia społeczne i zdrowotne w zakresie art. 109 ust.1 pkt. 1 ustawy,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wystawionego nie wcześniej niż 3 miesiące przed jego złożeniem, a w przypadku zalegania z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opłaceniem składek na ubezpieczenia społeczne lub zdrowotne wraz z zaświadczeniem albo innym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dokumentem zamawiający żąda złożenia dokumentów potwierdzających, że odpowiednio przed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upływem terminu składania ofert wykonawca dokonał płatności należnych składek na ubezpieczenia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społeczne lub zdrowotne wraz z odsetkami lub grzywnami lub zawarł wiążące porozumienie w sprawie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spłat tych należności;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5.7.) Wykaz podmiotowych środków dowodowych na potwierdzenie spełniania warunków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udziału w postępowaniu: </w:t>
      </w:r>
      <w:r>
        <w:rPr>
          <w:rFonts w:ascii="ArialMT" w:hAnsi="ArialMT" w:cs="ArialMT"/>
          <w:sz w:val="23"/>
          <w:szCs w:val="23"/>
        </w:rPr>
        <w:t>W celu potwierdzenia spełniania przez wykonawcę warunków udziału w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postępowaniu:a</w:t>
      </w:r>
      <w:proofErr w:type="spellEnd"/>
      <w:r>
        <w:rPr>
          <w:rFonts w:ascii="ArialMT" w:hAnsi="ArialMT" w:cs="ArialMT"/>
          <w:sz w:val="23"/>
          <w:szCs w:val="23"/>
        </w:rPr>
        <w:t>) wykazu usług wykonanych, a w przypadku świadczeń powtarzających się lub ciągłych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również wykonywanych, w okresie ostatnich 3 lat, a jeżeli okres prowadzenia działalności jest krótszy –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 tym okresie, wraz z podaniem ich wartości, przedmiotu, dat wykonania i podmiotów, na rzecz których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dostawy lub usługi zostały wykonane lub są wykonywane, oraz załączeniem dowodów określających,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czy te dostawy lub usługi zostały wykonane lub są wykonywane należycie, przy czym dowodami, o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których mowa, są referencje bądź inne dokumenty sporządzone przez podmiot, na rzecz którego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dostawy lub usługi zostały wykonane, a w przypadku świadczeń powtarzających się lub ciągłych są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wykonywane, a jeżeli wykonawca z przyczyn niezależnych od niego nie jest w stanie uzyskać tych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dokumentów – oświadczenie wykonawcy; w przypadku świadczeń powtarzających się lub ciągłych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nadal wykonywanych referencje bądź inne dokumenty potwierdzające ich należyte wykonywanie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powinny być wystawione w okresie ostatnich 3 miesięcy (załącznik nr 6 do SWZ)d) wykazu osób,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skierowanych przez Wykonawcę do realizacji zamówienia publicznego, w szczególności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odpowiedzialnych za świadczenie usług, kontrolę jakości lub kierowanie robotami budowlanymi, wraz z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informacjami na temat ich kwalifikacji zawodowych, uprawnień, doświadczenia i wykształcenia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niezbędnych do wykonania zamówienia publicznego, a także zakresu wykonywanych przez 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czynności, oraz informacją o podstawie do dysponowania tymi osobami (załącznik nr 7 do SWZ).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5.8.) Wykaz przedmiotowych środków dowodowych: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00042409/01 z dnia 2021-04-28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2021-04-28 Biuletyn Zamówień Publicznych Ogłoszenie o zamówieniu - Zamówienie udzielane jest w trybie podstawowym na podstawie: art. 275 pkt 1 ustawy - Usługi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Nie dotyczy.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5.9.) Zamawiający przewiduje uzupełnienie przedmiotowych środków dowodowych: </w:t>
      </w:r>
      <w:r>
        <w:rPr>
          <w:rFonts w:ascii="ArialMT" w:hAnsi="ArialMT" w:cs="ArialMT"/>
          <w:sz w:val="23"/>
          <w:szCs w:val="23"/>
        </w:rPr>
        <w:t>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 - WARUNKI ZAMÓWIENIA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6.1.) Zamawiający wymaga albo dopuszcza oferty wariantowe: </w:t>
      </w:r>
      <w:r>
        <w:rPr>
          <w:rFonts w:ascii="ArialMT" w:hAnsi="ArialMT" w:cs="ArialMT"/>
          <w:sz w:val="23"/>
          <w:szCs w:val="23"/>
        </w:rPr>
        <w:t>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6.3.) Zamawiający przewiduje aukcję elektroniczną: </w:t>
      </w:r>
      <w:r>
        <w:rPr>
          <w:rFonts w:ascii="ArialMT" w:hAnsi="ArialMT" w:cs="ArialMT"/>
          <w:sz w:val="23"/>
          <w:szCs w:val="23"/>
        </w:rPr>
        <w:t>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6.4.) Zamawiający wymaga wadium: </w:t>
      </w:r>
      <w:r>
        <w:rPr>
          <w:rFonts w:ascii="ArialMT" w:hAnsi="ArialMT" w:cs="ArialMT"/>
          <w:sz w:val="23"/>
          <w:szCs w:val="23"/>
        </w:rPr>
        <w:t>Tak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6.4.1) Informacje dotyczące wadium: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Wykonawca zobowiązany jest do wniesienia wadium w wysokości: 2 900,00 zł (słownie: dwa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tysiące dziewięćset złotych 00/100)2. Wadium może być wniesione w jednej lub kilku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następujących </w:t>
      </w:r>
      <w:proofErr w:type="spellStart"/>
      <w:r>
        <w:rPr>
          <w:rFonts w:ascii="ArialMT" w:hAnsi="ArialMT" w:cs="ArialMT"/>
          <w:sz w:val="25"/>
          <w:szCs w:val="25"/>
        </w:rPr>
        <w:t>formach:a</w:t>
      </w:r>
      <w:proofErr w:type="spellEnd"/>
      <w:r>
        <w:rPr>
          <w:rFonts w:ascii="ArialMT" w:hAnsi="ArialMT" w:cs="ArialMT"/>
          <w:sz w:val="25"/>
          <w:szCs w:val="25"/>
        </w:rPr>
        <w:t xml:space="preserve">) </w:t>
      </w:r>
      <w:proofErr w:type="spellStart"/>
      <w:r>
        <w:rPr>
          <w:rFonts w:ascii="ArialMT" w:hAnsi="ArialMT" w:cs="ArialMT"/>
          <w:sz w:val="25"/>
          <w:szCs w:val="25"/>
        </w:rPr>
        <w:t>pieniądzu;b</w:t>
      </w:r>
      <w:proofErr w:type="spellEnd"/>
      <w:r>
        <w:rPr>
          <w:rFonts w:ascii="ArialMT" w:hAnsi="ArialMT" w:cs="ArialMT"/>
          <w:sz w:val="25"/>
          <w:szCs w:val="25"/>
        </w:rPr>
        <w:t xml:space="preserve">) gwarancjach </w:t>
      </w:r>
      <w:proofErr w:type="spellStart"/>
      <w:r>
        <w:rPr>
          <w:rFonts w:ascii="ArialMT" w:hAnsi="ArialMT" w:cs="ArialMT"/>
          <w:sz w:val="25"/>
          <w:szCs w:val="25"/>
        </w:rPr>
        <w:t>bankowych;c</w:t>
      </w:r>
      <w:proofErr w:type="spellEnd"/>
      <w:r>
        <w:rPr>
          <w:rFonts w:ascii="ArialMT" w:hAnsi="ArialMT" w:cs="ArialMT"/>
          <w:sz w:val="25"/>
          <w:szCs w:val="25"/>
        </w:rPr>
        <w:t>) gwarancjach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proofErr w:type="spellStart"/>
      <w:r>
        <w:rPr>
          <w:rFonts w:ascii="ArialMT" w:hAnsi="ArialMT" w:cs="ArialMT"/>
          <w:sz w:val="25"/>
          <w:szCs w:val="25"/>
        </w:rPr>
        <w:t>ubezpieczeniowych;d</w:t>
      </w:r>
      <w:proofErr w:type="spellEnd"/>
      <w:r>
        <w:rPr>
          <w:rFonts w:ascii="ArialMT" w:hAnsi="ArialMT" w:cs="ArialMT"/>
          <w:sz w:val="25"/>
          <w:szCs w:val="25"/>
        </w:rPr>
        <w:t>) poręczeniach udzielanych przez podmioty, o których mowa wart.6b ust. 5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pkt 2 ustawy z dnia 9 listopada 2000r. o utworzeniu Polskiej Agencji Rozwoju Przedsiębiorczości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(Dz.U. z 2019r. poz.310, 836 i1572).3. Wadium wnoszone w pieniądzu należy wpłacić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przelewem na następujący rachunek bankowy </w:t>
      </w:r>
      <w:proofErr w:type="spellStart"/>
      <w:r>
        <w:rPr>
          <w:rFonts w:ascii="ArialMT" w:hAnsi="ArialMT" w:cs="ArialMT"/>
          <w:sz w:val="25"/>
          <w:szCs w:val="25"/>
        </w:rPr>
        <w:t>Zamawiającego:PKO</w:t>
      </w:r>
      <w:proofErr w:type="spellEnd"/>
      <w:r>
        <w:rPr>
          <w:rFonts w:ascii="ArialMT" w:hAnsi="ArialMT" w:cs="ArialMT"/>
          <w:sz w:val="25"/>
          <w:szCs w:val="25"/>
        </w:rPr>
        <w:t xml:space="preserve"> S.A. I Oddział Tarnobrzeg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nr rachunku:71 1240 2744 1111 0000 3990 9563z adnotacją „Wadium – Znak sprawy: BZPI.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271.6.2021”. Za skuteczne wniesienie wadium w pieniądzu, Zamawiający uzna wadium, które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znajdzie się na rachunku bankowym Zamawiającego przed upływem terminu składania ofert. Ze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względu na ryzyko związane z czasem trwania okresu rozliczeń międzybankowych Zamawiający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zaleca dokonanie przelewu ze stosownym wyprzedzeniem.4. W przypadku wnoszenia wadium w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formie gwarancji lub poręczenia, gwarancja lub poręczenie musi być nieodwołalne,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bezwarunkowe i płatne na pierwsze pisemne żądanie Zamawiającego, sporządzoną zgodnie z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obowiązującymi przepisami i powinna zawierać następujące </w:t>
      </w:r>
      <w:proofErr w:type="spellStart"/>
      <w:r>
        <w:rPr>
          <w:rFonts w:ascii="ArialMT" w:hAnsi="ArialMT" w:cs="ArialMT"/>
          <w:sz w:val="25"/>
          <w:szCs w:val="25"/>
        </w:rPr>
        <w:t>elementy:a</w:t>
      </w:r>
      <w:proofErr w:type="spellEnd"/>
      <w:r>
        <w:rPr>
          <w:rFonts w:ascii="ArialMT" w:hAnsi="ArialMT" w:cs="ArialMT"/>
          <w:sz w:val="25"/>
          <w:szCs w:val="25"/>
        </w:rPr>
        <w:t>) nazwę dającego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zlecenie (wykonawcy), beneficjenta gwarancji (zamawiającego), gwaranta/poręczyciela (banku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lub instytucji ubezpieczeniowej udzielających gwarancji) oraz wskazanie ich </w:t>
      </w:r>
      <w:proofErr w:type="spellStart"/>
      <w:r>
        <w:rPr>
          <w:rFonts w:ascii="ArialMT" w:hAnsi="ArialMT" w:cs="ArialMT"/>
          <w:sz w:val="25"/>
          <w:szCs w:val="25"/>
        </w:rPr>
        <w:t>siedzib,b</w:t>
      </w:r>
      <w:proofErr w:type="spellEnd"/>
      <w:r>
        <w:rPr>
          <w:rFonts w:ascii="ArialMT" w:hAnsi="ArialMT" w:cs="ArialMT"/>
          <w:sz w:val="25"/>
          <w:szCs w:val="25"/>
        </w:rPr>
        <w:t>)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określenie wierzytelności, która ma być zabezpieczona gwarancją/</w:t>
      </w:r>
      <w:proofErr w:type="spellStart"/>
      <w:r>
        <w:rPr>
          <w:rFonts w:ascii="ArialMT" w:hAnsi="ArialMT" w:cs="ArialMT"/>
          <w:sz w:val="25"/>
          <w:szCs w:val="25"/>
        </w:rPr>
        <w:t>poręczeniemc</w:t>
      </w:r>
      <w:proofErr w:type="spellEnd"/>
      <w:r>
        <w:rPr>
          <w:rFonts w:ascii="ArialMT" w:hAnsi="ArialMT" w:cs="ArialMT"/>
          <w:sz w:val="25"/>
          <w:szCs w:val="25"/>
        </w:rPr>
        <w:t>) kwotę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gwarancji/</w:t>
      </w:r>
      <w:proofErr w:type="spellStart"/>
      <w:r>
        <w:rPr>
          <w:rFonts w:ascii="ArialMT" w:hAnsi="ArialMT" w:cs="ArialMT"/>
          <w:sz w:val="25"/>
          <w:szCs w:val="25"/>
        </w:rPr>
        <w:t>poręczenia,d</w:t>
      </w:r>
      <w:proofErr w:type="spellEnd"/>
      <w:r>
        <w:rPr>
          <w:rFonts w:ascii="ArialMT" w:hAnsi="ArialMT" w:cs="ArialMT"/>
          <w:sz w:val="25"/>
          <w:szCs w:val="25"/>
        </w:rPr>
        <w:t>) termin ważności gwarancji/poręczenia w formule: „od dnia …….– do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dnia ………”,e) zobowiązanie gwaranta do zapłacenia kwoty gwarancji/poręczenia na pierwsze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pisemne żądanie Zamawiającego w sytuacjach określonych w art. 98 ust. 6 ustawy Pzp.5.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Wadium wnosi się przed upływem terminu składania ofert i utrzymuje nieprzerwanie do dnia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upływu terminu związania ofertą, z wyjątkiem przypadków, o których mowa w art. 98 ust.1 pkt 2 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 oraz ust.2.6. Przedłużenie terminu związania ofertą jest dopuszczalne tylko z jednoczesnym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przedłużeniem okresu ważności wadium albo, jeżeli nie jest to możliwe, z wniesieniem nowego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wadium na przedłużony okres związania ofertą.7. Wniesienie wadium w poręczeniach lub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gwarancjach powinno obejmować przekazanie tego dokumentu w takiej formie, w jakiej został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on ustanowiony przez gwaranta tj. oryginału dokumentu podpisanego kwalifikowanym podpisem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elektronicznym przez jego wystawcę.8. Zamawiający zaleca załączenie do oferty dokumentu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potwierdzającego wniesienie wadium w pieniądzu na rachunek bankowy zamawiającego.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Czynność ta skróci czas badania ofert.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6.5.) Zamawiający wymaga zabezpieczenia należytego wykonania umowy: </w:t>
      </w:r>
      <w:r>
        <w:rPr>
          <w:rFonts w:ascii="ArialMT" w:hAnsi="ArialMT" w:cs="ArialMT"/>
          <w:sz w:val="23"/>
          <w:szCs w:val="23"/>
        </w:rPr>
        <w:t>Tak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6.6.) Wymagania dotyczące składania oferty przez wykonawców wspólnie ubiegających się o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udzielenie zamówienia: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Wykonawcy mogą wspólnie ubiegać się o udzielenie zamówienia. Zamawiający nie określa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szczególnego sposobu spełniania przez wykonawców wspólnie ubiegających się o udzielenie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warunków udziału w postępowaniu.2. Warunek dotyczący uprawnień do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prowadzenia określonej działalności gospodarczej lub zawodowej, o którym mowa w art.112 ust.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 pkt 2, jest spełniony, jeżeli co najmniej jeden z wykonawców wspólnie ubiegających się o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udzielenie zamówienia posiada uprawnienia do prowadzenia określonej działalności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gospodarczej lub zawodowej i zrealizuje roboty budowlane, dostawy lub usługi, do których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00042409/01 z dnia 2021-04-28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2021-04-28 Biuletyn Zamówień Publicznych Ogłoszenie o zamówieniu - Zamówienie udzielane jest w trybie podstawowym na podstawie: art. 275 pkt 1 ustawy - Usługi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realizacji te uprawnienia są wymagane.3. W odniesieniu do warunków dotyczących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wykształcenia, kwalifikacji zawodowych lub doświadczenia wykonawcy wspólnie ubiegający się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 udzielenie zamówienia mogą polegać na zdolnościach tych z wykonawców, którzy wykonają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roboty budowlane lub usługi, do realizacji których te zdolności są wymagane.4. W przypadku, o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którym mowa w ust. 2 i 3, wykonawcy wspólnie ubiegający się o udzielenie za-mówienia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dołączają odpowiednio do wniosku o dopuszczenie do udziału w postępowaniu albo do oferty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oświadczenie, z którego wynika, które roboty budowlane, dostawy lub usługi wykonają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poszczególni wykonawcy.5. W przypadku, o którym mowa w ust.1, wykonawcy ustanawiają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pełnomocnika do reprezentowania ich w postępowaniu o udzielenie zamówienia albo do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reprezentowania w postępowaniu i zawarcia umowy w sprawie zamówienia publicznego.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Pełnomocnictwo winno być załączone do oferty. Wszelka korespondencja prowadzona będzie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wyłącznie z pełnomocnikiem. 6. W przypadku Wykonawców wspólnie ubiegających się o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udzielenie zamówienia, oświadczenie o niepodleganiu wykluczeniu i spełnianiu warunków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udziału w postępowaniu składa każdy z Wykonawców. Oświadczenie to ma potwierdzać brak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podstaw wykluczenia oraz spełniania warunków udziału w zakresie, w jakim każdy z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Wykonawców wykazuje spełnianie warunków udziału w postępowaniu.7. Jeżeli została wybrana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oferta wykonawców wspólnie ubiegających się o udzielenie zamówienia, zamawiający może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żądać przed zawarciem umowy w sprawie zamówienia publicznego kopii umowy regulującej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współpracę tych wykonawców.8. Wykonawcy wspólnie ubiegający się o zamówienie ponoszą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solidarną odpowiedzialność za niewykonanie lub nienależyte wykonanie zamówienia, określoną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art. 366 Kodeksu cywilnego. 9. Oferta wspólna, składana przez dwóch lub więcej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Wykonawców, powinna spełniać następujące wymagania:• Oferta wspólna powinna być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sporządzona zgodnie z SWZ,• Sposób składania dokumentów w ofercie wspólnej:- dokumenty,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dotyczące własnej firmy, takie jak np. oświadczenie o braku podstaw do wykluczenia składa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każdy z Wykonawców składających ofertę wspólną we własnym imieniu;- dokumenty wspólne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takie jak np. formularz ofertowy, formularz cenowy, dokumenty podmiotowe i przedmiotowe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składa pełnomocnik Wykonawców w imieniu wszystkich Wykonawców składających ofertę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wspólną.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6.7.) Zamawiający przewiduje unieważnienie postępowania, jeśli środki publiczne, które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zamierzał przeznaczyć na sfinansowanie całości lub części zamówienia nie zostały przyznane: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Tak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VII - PROJEKTOWANE POSTANOWIENIA UMOWY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7.1.) Zamawiający przewiduje udzielenia zaliczek: </w:t>
      </w:r>
      <w:r>
        <w:rPr>
          <w:rFonts w:ascii="ArialMT" w:hAnsi="ArialMT" w:cs="ArialMT"/>
          <w:sz w:val="23"/>
          <w:szCs w:val="23"/>
        </w:rPr>
        <w:t>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7.3.) Zamawiający przewiduje zmiany umowy: </w:t>
      </w:r>
      <w:r>
        <w:rPr>
          <w:rFonts w:ascii="ArialMT" w:hAnsi="ArialMT" w:cs="ArialMT"/>
          <w:sz w:val="23"/>
          <w:szCs w:val="23"/>
        </w:rPr>
        <w:t>Tak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7.4.) Rodzaj i zakres zmian umowy oraz warunki ich wprowadzenia: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Istotne postanowienia umowy:1. Zmiany umowy wymagają formy pisemnej pod rygorem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nieważności.2. Zakazuje się zmian postanowień zawartej umowy w stosunku do treści oferty, na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podstawie której dokonano wyboru Wykonawcy, chyba że konieczność takich zmian wynika z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wystąpienia następujących okoliczności:2.1. Zmiana sposobu spełnienia świadczenia. Zmiany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 xml:space="preserve">technologiczne spowodowane w szczególności następującymi </w:t>
      </w:r>
      <w:proofErr w:type="spellStart"/>
      <w:r>
        <w:rPr>
          <w:rFonts w:ascii="ArialMT" w:hAnsi="ArialMT" w:cs="ArialMT"/>
          <w:sz w:val="25"/>
          <w:szCs w:val="25"/>
        </w:rPr>
        <w:t>okolicznościami:a</w:t>
      </w:r>
      <w:proofErr w:type="spellEnd"/>
      <w:r>
        <w:rPr>
          <w:rFonts w:ascii="ArialMT" w:hAnsi="ArialMT" w:cs="ArialMT"/>
          <w:sz w:val="25"/>
          <w:szCs w:val="25"/>
        </w:rPr>
        <w:t>) niedostępność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 rynku materiałów lub urządzeń wskazanych w Specyfikacjach Technicznych – Warunkach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Realizacji Usług spowodowana zaprzestaniem produkcji lub wycofaniem z rynku tych materiałów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lub </w:t>
      </w:r>
      <w:proofErr w:type="spellStart"/>
      <w:r>
        <w:rPr>
          <w:rFonts w:ascii="ArialMT" w:hAnsi="ArialMT" w:cs="ArialMT"/>
          <w:sz w:val="25"/>
          <w:szCs w:val="25"/>
        </w:rPr>
        <w:t>urządzeń,b</w:t>
      </w:r>
      <w:proofErr w:type="spellEnd"/>
      <w:r>
        <w:rPr>
          <w:rFonts w:ascii="ArialMT" w:hAnsi="ArialMT" w:cs="ArialMT"/>
          <w:sz w:val="25"/>
          <w:szCs w:val="25"/>
        </w:rPr>
        <w:t>) pojawienie się na rynku materiałów lub urządzeń nowszej generacji,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umożliwiających uzyskanie lepszej jakości </w:t>
      </w:r>
      <w:proofErr w:type="spellStart"/>
      <w:r>
        <w:rPr>
          <w:rFonts w:ascii="ArialMT" w:hAnsi="ArialMT" w:cs="ArialMT"/>
          <w:sz w:val="25"/>
          <w:szCs w:val="25"/>
        </w:rPr>
        <w:t>robót,c</w:t>
      </w:r>
      <w:proofErr w:type="spellEnd"/>
      <w:r>
        <w:rPr>
          <w:rFonts w:ascii="ArialMT" w:hAnsi="ArialMT" w:cs="ArialMT"/>
          <w:sz w:val="25"/>
          <w:szCs w:val="25"/>
        </w:rPr>
        <w:t>) pojawienie się nowszej technologii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wykonania prac pozwalającej na zaoszczędzenie czasu realizacji inwestycji lub kosztów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wykonywanych prac lub kosztów eksploatacji wykonanego przedmiotu </w:t>
      </w:r>
      <w:proofErr w:type="spellStart"/>
      <w:r>
        <w:rPr>
          <w:rFonts w:ascii="ArialMT" w:hAnsi="ArialMT" w:cs="ArialMT"/>
          <w:sz w:val="25"/>
          <w:szCs w:val="25"/>
        </w:rPr>
        <w:t>umowy;d</w:t>
      </w:r>
      <w:proofErr w:type="spellEnd"/>
      <w:r>
        <w:rPr>
          <w:rFonts w:ascii="ArialMT" w:hAnsi="ArialMT" w:cs="ArialMT"/>
          <w:sz w:val="25"/>
          <w:szCs w:val="25"/>
        </w:rPr>
        <w:t>) konieczność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zrealizowania przedmiotu umowy przy zastosowaniu innych rozwiązań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technicznych/technologicznych niż wskazane w Specyfikacjach Technicznych – Warunkach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Realizacji Usług, w sytuacji, gdyby zastosowanie przewidzianych rozwiązań groziło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niewykonaniem lub wadliwym wykonaniem przedmiotu umowy lub umożliwiających uzyskanie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00042409/01 z dnia 2021-04-28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2021-04-28 Biuletyn Zamówień Publicznych Ogłoszenie o zamówieniu - Zamówienie udzielane jest w trybie podstawowym na podstawie: art. 275 pkt 1 ustawy - Usługi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lepszej jakości </w:t>
      </w:r>
      <w:proofErr w:type="spellStart"/>
      <w:r>
        <w:rPr>
          <w:rFonts w:ascii="ArialMT" w:hAnsi="ArialMT" w:cs="ArialMT"/>
          <w:sz w:val="25"/>
          <w:szCs w:val="25"/>
        </w:rPr>
        <w:t>robót,e</w:t>
      </w:r>
      <w:proofErr w:type="spellEnd"/>
      <w:r>
        <w:rPr>
          <w:rFonts w:ascii="ArialMT" w:hAnsi="ArialMT" w:cs="ArialMT"/>
          <w:sz w:val="25"/>
          <w:szCs w:val="25"/>
        </w:rPr>
        <w:t>) odmienne od przyjętych w Specyfikacjach Technicznych – Warunkach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Realizacji Usług warunki terenowe, w szczególności istnienie zinwentaryzowanych lub błędnie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zinwentaryzowanych obiektów budowlanych, </w:t>
      </w:r>
      <w:proofErr w:type="spellStart"/>
      <w:r>
        <w:rPr>
          <w:rFonts w:ascii="ArialMT" w:hAnsi="ArialMT" w:cs="ArialMT"/>
          <w:sz w:val="25"/>
          <w:szCs w:val="25"/>
        </w:rPr>
        <w:t>itp,f</w:t>
      </w:r>
      <w:proofErr w:type="spellEnd"/>
      <w:r>
        <w:rPr>
          <w:rFonts w:ascii="ArialMT" w:hAnsi="ArialMT" w:cs="ArialMT"/>
          <w:sz w:val="25"/>
          <w:szCs w:val="25"/>
        </w:rPr>
        <w:t>) konieczność zrealizowania przedmiotu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umowy przy zastosowaniu innych rozwiązań technicznych lub materiałowych ze względu na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zmiany obowiązującego prawa; 2.2. Wynagrodzenia – w </w:t>
      </w:r>
      <w:proofErr w:type="spellStart"/>
      <w:r>
        <w:rPr>
          <w:rFonts w:ascii="ArialMT" w:hAnsi="ArialMT" w:cs="ArialMT"/>
          <w:sz w:val="25"/>
          <w:szCs w:val="25"/>
        </w:rPr>
        <w:t>przypadku:a</w:t>
      </w:r>
      <w:proofErr w:type="spellEnd"/>
      <w:r>
        <w:rPr>
          <w:rFonts w:ascii="ArialMT" w:hAnsi="ArialMT" w:cs="ArialMT"/>
          <w:sz w:val="25"/>
          <w:szCs w:val="25"/>
        </w:rPr>
        <w:t>) gdy zmianie ulegnie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urzędowa stawka podatku </w:t>
      </w:r>
      <w:proofErr w:type="spellStart"/>
      <w:r>
        <w:rPr>
          <w:rFonts w:ascii="ArialMT" w:hAnsi="ArialMT" w:cs="ArialMT"/>
          <w:sz w:val="25"/>
          <w:szCs w:val="25"/>
        </w:rPr>
        <w:t>VAT;b</w:t>
      </w:r>
      <w:proofErr w:type="spellEnd"/>
      <w:r>
        <w:rPr>
          <w:rFonts w:ascii="ArialMT" w:hAnsi="ArialMT" w:cs="ArialMT"/>
          <w:sz w:val="25"/>
          <w:szCs w:val="25"/>
        </w:rPr>
        <w:t>) obniżenie wynagrodzenia w odpowiednim stosunku w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przypadku istnienia usterki lub wady mającej charakter istotny i nieusuwalny (nie tylko takich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uniemożliwiających użytkowanie), oraz takiej, która odbiera cechy właściwe danemu obiektowi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(zarówno funkcjonalne jak i estetyczne).Zamawiający dopuszcza możliwość niezrealizowania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pełnego zakresu robót w </w:t>
      </w:r>
      <w:proofErr w:type="spellStart"/>
      <w:r>
        <w:rPr>
          <w:rFonts w:ascii="ArialMT" w:hAnsi="ArialMT" w:cs="ArialMT"/>
          <w:sz w:val="25"/>
          <w:szCs w:val="25"/>
        </w:rPr>
        <w:t>sytuacji,w</w:t>
      </w:r>
      <w:proofErr w:type="spellEnd"/>
      <w:r>
        <w:rPr>
          <w:rFonts w:ascii="ArialMT" w:hAnsi="ArialMT" w:cs="ArialMT"/>
          <w:sz w:val="25"/>
          <w:szCs w:val="25"/>
        </w:rPr>
        <w:t xml:space="preserve"> której nie można było przewidzieć w chwili zawarcia umowy,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 nie powstałych z winy Zamawiającego ani Wykonawcy.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7.5.) Zamawiający uwzględnił aspekty społeczne, środowiskowe, innowacyjne lub etykiety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związane z realizacją zamówienia: </w:t>
      </w:r>
      <w:r>
        <w:rPr>
          <w:rFonts w:ascii="ArialMT" w:hAnsi="ArialMT" w:cs="ArialMT"/>
          <w:sz w:val="23"/>
          <w:szCs w:val="23"/>
        </w:rPr>
        <w:t>Nie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VIII – PROCEDURA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8.1.) Termin składania ofert: </w:t>
      </w:r>
      <w:r>
        <w:rPr>
          <w:rFonts w:ascii="ArialMT" w:hAnsi="ArialMT" w:cs="ArialMT"/>
          <w:sz w:val="23"/>
          <w:szCs w:val="23"/>
        </w:rPr>
        <w:t>2021-05-06 10:00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 xml:space="preserve">8.2.) Miejsce składania ofert: </w:t>
      </w:r>
      <w:r>
        <w:rPr>
          <w:rFonts w:ascii="ArialMT" w:hAnsi="ArialMT" w:cs="ArialMT"/>
          <w:sz w:val="23"/>
          <w:szCs w:val="23"/>
        </w:rPr>
        <w:t>Wykonawca składa ofertę za pośrednictwem Formularza do złożenia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lub wycofania oferty dostępnego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i udostępnionego również na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>. Sposób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złożeniaoferty</w:t>
      </w:r>
      <w:proofErr w:type="spellEnd"/>
      <w:r>
        <w:rPr>
          <w:rFonts w:ascii="ArialMT" w:hAnsi="ArialMT" w:cs="ArialMT"/>
          <w:sz w:val="23"/>
          <w:szCs w:val="23"/>
        </w:rPr>
        <w:t xml:space="preserve"> opisany został w Instrukcji użytkownika dostępnej na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8.3.) Termin otwarcia ofert: </w:t>
      </w:r>
      <w:r>
        <w:rPr>
          <w:rFonts w:ascii="ArialMT" w:hAnsi="ArialMT" w:cs="ArialMT"/>
          <w:sz w:val="23"/>
          <w:szCs w:val="23"/>
        </w:rPr>
        <w:t>2021-05-06 11:00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8.4.) Termin związania ofertą: </w:t>
      </w:r>
      <w:r>
        <w:rPr>
          <w:rFonts w:ascii="ArialMT" w:hAnsi="ArialMT" w:cs="ArialMT"/>
          <w:sz w:val="23"/>
          <w:szCs w:val="23"/>
        </w:rPr>
        <w:t>do 2021-06-04</w:t>
      </w:r>
    </w:p>
    <w:p w:rsidR="00E65174" w:rsidRDefault="00E65174" w:rsidP="00E651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IX – POZOSTAŁE INFORMACJE</w:t>
      </w:r>
    </w:p>
    <w:p w:rsidR="0032700C" w:rsidRDefault="00E65174" w:rsidP="00E65174">
      <w:r>
        <w:rPr>
          <w:rFonts w:ascii="ArialMT" w:hAnsi="ArialMT" w:cs="ArialMT"/>
          <w:sz w:val="25"/>
          <w:szCs w:val="25"/>
        </w:rPr>
        <w:t>Wykonawca dołączy do oferty – formularz cenowy (przedmiar robót) – zał. nr 8 do SWZ.</w:t>
      </w:r>
    </w:p>
    <w:sectPr w:rsidR="003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68"/>
    <w:rsid w:val="0032700C"/>
    <w:rsid w:val="00AB5268"/>
    <w:rsid w:val="00BE18BD"/>
    <w:rsid w:val="00E6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96BA-A7A1-43A2-AFEF-56552520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4335</Words>
  <Characters>26016</Characters>
  <Application>Microsoft Office Word</Application>
  <DocSecurity>0</DocSecurity>
  <Lines>216</Lines>
  <Paragraphs>60</Paragraphs>
  <ScaleCrop>false</ScaleCrop>
  <Company/>
  <LinksUpToDate>false</LinksUpToDate>
  <CharactersWithSpaces>30291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</cp:revision>
  <dcterms:created xsi:type="dcterms:W3CDTF">2021-04-28T10:49:00Z</dcterms:created>
  <dcterms:modified xsi:type="dcterms:W3CDTF">2021-04-28T10:50:00Z</dcterms:modified>
</cp:coreProperties>
</file>