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u w:val="single"/>
          <w:b/>
          <w:b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KLAUZULA INFORMACYJNA</w:t>
      </w:r>
      <w:r>
        <w:rPr>
          <w:rStyle w:val="Strong"/>
          <w:rFonts w:cs="Calibri" w:ascii="Calibri" w:hAnsi="Calibri" w:asciiTheme="minorHAnsi" w:cstheme="minorHAnsi" w:hAnsiTheme="minorHAnsi"/>
        </w:rPr>
        <w:t xml:space="preserve"> </w:t>
      </w:r>
      <w:r/>
    </w:p>
    <w:p>
      <w:pPr>
        <w:pStyle w:val="Normal"/>
        <w:jc w:val="center"/>
        <w:rPr>
          <w:sz w:val="22"/>
          <w:u w:val="single"/>
          <w:b/>
          <w:sz w:val="22"/>
          <w:b/>
          <w:szCs w:val="22"/>
          <w:rFonts w:ascii="Calibri" w:hAnsi="Calibri" w:eastAsia="Times New Roman" w:cs="Calibri" w:asciiTheme="minorHAnsi" w:cstheme="minorHAnsi" w:hAnsiTheme="minorHAnsi"/>
          <w:color w:val="00000A"/>
          <w:lang w:val="pl-PL" w:eastAsia="pl-PL" w:bidi="ar-SA"/>
        </w:rPr>
      </w:pPr>
      <w:r>
        <w:rPr>
          <w:rFonts w:eastAsia="Times New Roman" w:cs="Calibri" w:cstheme="minorHAnsi" w:ascii="Calibri" w:hAnsi="Calibri"/>
          <w:b/>
          <w:color w:val="00000A"/>
          <w:sz w:val="22"/>
          <w:szCs w:val="22"/>
          <w:u w:val="single"/>
          <w:lang w:val="pl-PL" w:eastAsia="pl-PL" w:bidi="ar-SA"/>
        </w:rPr>
      </w:r>
      <w:r/>
    </w:p>
    <w:p>
      <w:pPr>
        <w:pStyle w:val="NormalWeb"/>
        <w:spacing w:beforeAutospacing="0" w:before="0" w:afterAutospacing="0" w:after="0"/>
        <w:ind w:firstLine="360"/>
        <w:jc w:val="both"/>
        <w:rPr>
          <w:sz w:val="22"/>
          <w:sz w:val="22"/>
          <w:szCs w:val="22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Na podstawie art. 13 ust. 1 i ust. 2 Rozporządzenia Parlamentu Europejskiego i Rady (UE) 2016/679 z dnia 27 kwietnia 2016 r. w sprawie ochrony osób fizycznych w związku </w:t>
        <w:br/>
        <w:t xml:space="preserve">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cs="Calibri" w:ascii="Calibri" w:hAnsi="Calibri"/>
          <w:sz w:val="22"/>
          <w:szCs w:val="22"/>
        </w:rPr>
        <w:t xml:space="preserve">osób ubiegających się o zatrudnienie (rekrutacja na stanowisko nauczyciela lub na stanowisko pomocnicze </w:t>
        <w:br/>
        <w:t xml:space="preserve">i obsługi)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oraz o przysługujących prawach z tym związanych:</w:t>
      </w:r>
      <w:r/>
    </w:p>
    <w:p>
      <w:pPr>
        <w:pStyle w:val="NormalWeb"/>
        <w:spacing w:beforeAutospacing="0" w:before="0" w:afterAutospacing="0" w:after="0"/>
        <w:ind w:firstLine="360"/>
        <w:jc w:val="both"/>
        <w:rPr>
          <w:sz w:val="22"/>
          <w:sz w:val="22"/>
          <w:szCs w:val="22"/>
          <w:rFonts w:ascii="Calibri" w:hAnsi="Calibri" w:eastAsia="Times New Roman" w:cs="Calibri" w:asciiTheme="minorHAnsi" w:cstheme="minorHAnsi" w:hAnsiTheme="minorHAnsi"/>
          <w:color w:val="00000A"/>
          <w:lang w:val="pl-PL" w:eastAsia="pl-PL" w:bidi="ar-SA"/>
        </w:rPr>
      </w:pPr>
      <w:r>
        <w:rPr>
          <w:rFonts w:eastAsia="Times New Roman" w:cs="Calibri" w:cstheme="minorHAnsi" w:ascii="Calibri" w:hAnsi="Calibri"/>
          <w:color w:val="00000A"/>
          <w:sz w:val="22"/>
          <w:szCs w:val="22"/>
          <w:lang w:val="pl-PL" w:eastAsia="pl-PL" w:bidi="ar-SA"/>
        </w:rPr>
      </w:r>
      <w:r/>
    </w:p>
    <w:p>
      <w:pPr>
        <w:pStyle w:val="NormalWeb"/>
        <w:widowControl/>
        <w:numPr>
          <w:ilvl w:val="0"/>
          <w:numId w:val="1"/>
        </w:numPr>
        <w:suppressAutoHyphens w:val="true"/>
        <w:bidi w:val="0"/>
        <w:spacing w:lineRule="auto" w:line="240" w:beforeAutospacing="0" w:before="0" w:afterAutospacing="0" w:after="0"/>
        <w:ind w:left="680" w:right="0" w:hanging="340"/>
        <w:jc w:val="both"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Administratorem Pani/Pana danych osobowych jest </w:t>
      </w:r>
      <w:r>
        <w:rPr>
          <w:rFonts w:eastAsia="Calibri" w:cs="Calibri" w:ascii="Calibri" w:hAnsi="Calibri" w:asciiTheme="minorHAnsi" w:cstheme="minorHAnsi" w:hAnsiTheme="minorHAnsi"/>
          <w:bCs/>
          <w:sz w:val="22"/>
          <w:szCs w:val="22"/>
        </w:rPr>
        <w:t>Szkoła Podstawowa Nr 6 im. Akademii Miechocińskiej w Tarnobrzegu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, z siedzibą 39-400 Tarnobrzeg, ul. Mickiewicza 86. Można się </w:t>
        <w:br/>
        <w:t xml:space="preserve">z nami kontaktować w następujący sposób: listownie, za pomocą poczty elektronicznej: </w:t>
      </w:r>
      <w:hyperlink r:id="rId2">
        <w:r>
          <w:rPr>
            <w:rStyle w:val="Czeinternetowe"/>
            <w:rFonts w:cs="Calibri" w:ascii="Calibri" w:hAnsi="Calibri" w:asciiTheme="minorHAnsi" w:cstheme="minorHAnsi" w:hAnsiTheme="minorHAnsi"/>
            <w:sz w:val="22"/>
            <w:szCs w:val="22"/>
          </w:rPr>
          <w:t>sp6@oswiata.tarnobrzeg.pl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;  telefonicznie: 15 822-72-79. </w:t>
      </w:r>
      <w:r/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sz w:val="22"/>
          <w:sz w:val="22"/>
          <w:szCs w:val="22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W placówce wyznaczono Inspektora Ochrony Danych, można się z nim skontaktować </w:t>
        <w:br/>
        <w:t xml:space="preserve">telefonicznie, za pośrednictwem poczty elektronicznej lub poczty tradycyjnej: </w:t>
        <w:br/>
        <w:t xml:space="preserve">tel.: (15) 81-81-510, adres poczty elektronicznej: </w:t>
      </w:r>
      <w:hyperlink r:id="rId3">
        <w:r>
          <w:rPr>
            <w:rStyle w:val="Czeinternetowe"/>
            <w:rFonts w:cs="Calibri" w:ascii="Calibri" w:hAnsi="Calibri" w:asciiTheme="minorHAnsi" w:cstheme="minorHAnsi" w:hAnsiTheme="minorHAnsi"/>
            <w:sz w:val="22"/>
            <w:szCs w:val="22"/>
          </w:rPr>
          <w:t>iodjo@um.tarnobrzeg.pl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, listownie: </w:t>
        <w:br/>
        <w:t>Urząd Miasta Tarnobrzega, ul. Kościuszki 32, 39-400 Tarnobrzeg.</w:t>
      </w:r>
      <w:r/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left="680" w:right="0" w:hanging="340"/>
        <w:jc w:val="both"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Pani/Pana dane osobowe są przetwarzane w celu przeprowadzenia rekrutacji osób ubiegających się o zatrudnienie (procedura rekrutacji</w:t>
      </w:r>
      <w:r>
        <w:rPr>
          <w:rFonts w:cs="Calibri" w:ascii="Calibri" w:hAnsi="Calibri"/>
          <w:sz w:val="22"/>
          <w:szCs w:val="22"/>
        </w:rPr>
        <w:t xml:space="preserve"> na stanowisko nauczyciela lub na stanowisko pomocnicze i obsługi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) do Szkoły Podstawowej Nr 6 im. Akademii Miechocińskiej </w:t>
        <w:br/>
        <w:t xml:space="preserve">w Tarnobrzegu, na podstawie: </w:t>
      </w:r>
      <w:r/>
    </w:p>
    <w:p>
      <w:pPr>
        <w:pStyle w:val="ListParagraph"/>
        <w:numPr>
          <w:ilvl w:val="1"/>
          <w:numId w:val="1"/>
        </w:numPr>
        <w:spacing w:before="0" w:after="0"/>
        <w:ind w:left="1020" w:hanging="360"/>
        <w:jc w:val="both"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art. 6 ust. 1 lit. c RODO tj. gdy przetwarzanie jest niezbędne do wypełnienia obowiązku prawnego ciążącego na Administratorze Danych Osobowych, w tym w związku </w:t>
        <w:br/>
        <w:t> z wykonaniem obowiązków nałożonych na Administratora Danych Osobowych na podstawie art. 22</w:t>
      </w:r>
      <w:r>
        <w:rPr>
          <w:rFonts w:cs="Calibri" w:ascii="Calibri" w:hAnsi="Calibri" w:asciiTheme="minorHAnsi" w:cstheme="minorHAnsi" w:hAnsiTheme="minorHAnsi"/>
          <w:sz w:val="22"/>
          <w:szCs w:val="22"/>
          <w:vertAlign w:val="superscript"/>
        </w:rPr>
        <w:t>1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Kodeksu Pracy w zw. z art. 9 ustawy z dnia 26 stycznia 1982 r. - Karta Nauczyciela i art. 14, art. 15 ustawy z dnia 14 grudnia 2016 r. - Prawo oświatowe (rekrutacja na stanowisko nauczyciela) oraz w przepisach wykonawczych, lub art. 7 ustawy z dnia 14 grudnia 2016 r. - Prawo oświatowe w zw. z </w:t>
      </w:r>
      <w:r>
        <w:rPr>
          <w:rFonts w:cs="Calibri" w:ascii="Calibri" w:hAnsi="Calibri"/>
          <w:sz w:val="22"/>
          <w:szCs w:val="22"/>
        </w:rPr>
        <w:t xml:space="preserve">art. 2 pkt 3, art. 6 ustawy </w:t>
        <w:br/>
        <w:t>z dnia 21 listopada 2008 r. o pracownikach samorządowych (rekrutacja na stanowisko pomocnicze i obsługi)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; </w:t>
      </w:r>
      <w:r/>
    </w:p>
    <w:p>
      <w:pPr>
        <w:pStyle w:val="Normal"/>
        <w:numPr>
          <w:ilvl w:val="1"/>
          <w:numId w:val="1"/>
        </w:numPr>
        <w:spacing w:before="0" w:after="0"/>
        <w:ind w:left="1020" w:hanging="360"/>
        <w:jc w:val="both"/>
        <w:rPr>
          <w:sz w:val="22"/>
          <w:sz w:val="22"/>
          <w:szCs w:val="22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art. 6 ust. 1 lit. a RODO tj. na podstawie zgody udzielonej w przekazywanych przez Panią/Pana formularzach zgody.</w:t>
      </w:r>
      <w:r/>
    </w:p>
    <w:p>
      <w:pPr>
        <w:pStyle w:val="ListParagraph"/>
        <w:numPr>
          <w:ilvl w:val="0"/>
          <w:numId w:val="1"/>
        </w:numPr>
        <w:jc w:val="both"/>
        <w:rPr>
          <w:sz w:val="22"/>
          <w:sz w:val="22"/>
          <w:szCs w:val="22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Pani/Pana dane osobowe mogą być udostępniane odbiorcom upoważnionym do ich otrzymywania na podstawie przepisów prawa.</w:t>
      </w:r>
      <w:r/>
    </w:p>
    <w:p>
      <w:pPr>
        <w:pStyle w:val="ListParagraph"/>
        <w:numPr>
          <w:ilvl w:val="0"/>
          <w:numId w:val="1"/>
        </w:numPr>
        <w:jc w:val="both"/>
      </w:pPr>
      <w:bookmarkStart w:id="0" w:name="__DdeLink__68_1398312619"/>
      <w:bookmarkStart w:id="1" w:name="__DdeLink__71_722357941"/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Pani/Pana dane osobowe przechowywane będą do czasu zakończenia procedury rekrutacji.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soby ubiegające się o zatrudnienie, które nie zostały zatrudnione, mogą odebrać złożone w procedurze rekrutacji dokumenty aplikacyjne zawierające dane osobowe. Powinni to uczynić osobiście w Sekretariacie Szkoły Podstawowej Nr 6 im. Akademii Miechocińskiej w Tarnobrzegu w terminie do końca miesiąca następującego po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miesiącu, w którym nastąpiła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publikacj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na stronie internetowej ogłoszenia o rekrutacji  -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upływie ww. terminu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nieodebrane dokumenty aplikacyjne zawierające dane osobowe zostaną zniszczone. </w:t>
      </w:r>
      <w:r/>
    </w:p>
    <w:p>
      <w:pPr>
        <w:pStyle w:val="ListParagraph"/>
        <w:numPr>
          <w:ilvl w:val="0"/>
          <w:numId w:val="0"/>
        </w:numPr>
        <w:jc w:val="both"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ane osobowe osób wyłonionych do zatrudnienia w procedurze rekrutacji przetwarzane będą przez okres zawartego stosunku pracy, a następnie przez okres oraz w zakresie wymaganym przez przepisy instrukcji kancelaryjnej o organizacji i zakresie działania składnicy akt w Szkole</w:t>
      </w:r>
      <w:bookmarkEnd w:id="1"/>
      <w:bookmarkEnd w:id="0"/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</w:r>
      <w:r/>
    </w:p>
    <w:p>
      <w:pPr>
        <w:pStyle w:val="ListParagraph"/>
        <w:numPr>
          <w:ilvl w:val="0"/>
          <w:numId w:val="1"/>
        </w:numPr>
        <w:jc w:val="both"/>
        <w:rPr>
          <w:sz w:val="22"/>
          <w:sz w:val="22"/>
          <w:szCs w:val="22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Posiada Pani/Pan prawo do dostępu do swoich danych osobowych, ich sprostowania, ograniczenia przetwarzania, a także - w przypadkach przewidzianych prawem - prawo do usunięcia Pani/Pana danych osobowych.</w:t>
      </w:r>
      <w:r/>
    </w:p>
    <w:p>
      <w:pPr>
        <w:pStyle w:val="ListParagraph"/>
        <w:numPr>
          <w:ilvl w:val="0"/>
          <w:numId w:val="1"/>
        </w:numPr>
        <w:jc w:val="both"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 przypadku, gdy przetwarzanie danych osobowych odbywa się na podstawie zgody na ich przetwarzanie, przysługuje Pani/Panu prawo do cofnięcia tej zgody w dowolnym momencie bez wpływu na zgodność z prawem przetwarzania, którego dokonano na podstawie zgody przed jej cofnięciem.</w:t>
      </w:r>
      <w:r/>
    </w:p>
    <w:p>
      <w:pPr>
        <w:pStyle w:val="ListParagraph"/>
        <w:numPr>
          <w:ilvl w:val="0"/>
          <w:numId w:val="1"/>
        </w:numPr>
        <w:jc w:val="both"/>
        <w:rPr>
          <w:sz w:val="22"/>
          <w:sz w:val="22"/>
          <w:szCs w:val="22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Jeżeli uważa Pani/Pan, że dane osobowe są przetwarzane niezgodnie z prawem, przysługuje Pani/Panu prawo wniesienia skargi do Prezesa Urzędu Ochrony Danych Osobowych </w:t>
        <w:br/>
        <w:t>z siedzibą ul. Stawki 2, 00-193 Warszawa.</w:t>
      </w:r>
      <w:r/>
    </w:p>
    <w:p>
      <w:pPr>
        <w:pStyle w:val="ListParagraph"/>
        <w:numPr>
          <w:ilvl w:val="0"/>
          <w:numId w:val="1"/>
        </w:numPr>
        <w:jc w:val="both"/>
        <w:rPr>
          <w:sz w:val="22"/>
          <w:sz w:val="22"/>
          <w:szCs w:val="22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Podanie danych osobowych w zakresie wynikającym z przepisów prawa wymienionych </w:t>
        <w:br/>
        <w:t>w punkcie 3 niniejszej klauzuli informacyjnej jest niezbędne, aby uczestniczyć w procedurze rekrutacji do Szkoły. Podanie danych osobowych, których podstawą przetwarzania jest zgoda jest dobrowolne.</w:t>
      </w:r>
      <w:r/>
    </w:p>
    <w:p>
      <w:pPr>
        <w:pStyle w:val="ListParagraph"/>
        <w:numPr>
          <w:ilvl w:val="0"/>
          <w:numId w:val="1"/>
        </w:numPr>
        <w:jc w:val="both"/>
        <w:rPr>
          <w:sz w:val="22"/>
          <w:sz w:val="22"/>
          <w:szCs w:val="22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Pani/Pana dane osobowe nie będą podlegały zautomatyzowanemu podejmowaniu decyzji, </w:t>
        <w:br/>
        <w:t>oraz nie będą podlegać profilowaniu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.</w:t>
      </w:r>
      <w:r/>
    </w:p>
    <w:p>
      <w:pPr>
        <w:pStyle w:val="Normal"/>
        <w:jc w:val="right"/>
        <w:rPr>
          <w:sz w:val="22"/>
          <w:sz w:val="22"/>
          <w:szCs w:val="22"/>
          <w:rFonts w:ascii="Calibri" w:hAnsi="Calibri" w:eastAsia="Times New Roman" w:cs="Times New Roman" w:asciiTheme="minorHAnsi" w:hAnsiTheme="minorHAnsi"/>
          <w:color w:val="00000A"/>
          <w:lang w:val="pl-PL" w:eastAsia="pl-PL" w:bidi="ar-SA"/>
        </w:rPr>
      </w:pPr>
      <w:r>
        <w:rPr>
          <w:rFonts w:eastAsia="Times New Roman" w:cs="Times New Roman" w:ascii="Calibri" w:hAnsi="Calibri"/>
          <w:color w:val="00000A"/>
          <w:sz w:val="22"/>
          <w:szCs w:val="22"/>
          <w:lang w:val="pl-PL" w:eastAsia="pl-PL" w:bidi="ar-SA"/>
        </w:rPr>
      </w:r>
      <w:r/>
    </w:p>
    <w:p>
      <w:pPr>
        <w:pStyle w:val="Normal"/>
        <w:jc w:val="right"/>
        <w:rPr>
          <w:sz w:val="22"/>
          <w:sz w:val="22"/>
          <w:szCs w:val="22"/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sz w:val="22"/>
          <w:szCs w:val="22"/>
        </w:rPr>
        <w:t>Administrator Danych Osobowych</w:t>
      </w:r>
      <w:r/>
    </w:p>
    <w:p>
      <w:pPr>
        <w:pStyle w:val="Normal"/>
        <w:jc w:val="right"/>
        <w:rPr>
          <w:sz w:val="22"/>
          <w:sz w:val="22"/>
          <w:szCs w:val="22"/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Dyrektor Szkoły Podstawowej Nr  6 im. Akademii Miechocińskiej </w:t>
      </w:r>
      <w:r/>
    </w:p>
    <w:p>
      <w:pPr>
        <w:pStyle w:val="Normal"/>
        <w:jc w:val="right"/>
        <w:rPr>
          <w:sz w:val="22"/>
          <w:sz w:val="22"/>
          <w:szCs w:val="22"/>
          <w:rFonts w:ascii="Calibri" w:hAnsi="Calibri" w:asciiTheme="minorHAnsi" w:hAnsiTheme="minorHAnsi"/>
        </w:rPr>
      </w:pPr>
      <w:bookmarkStart w:id="2" w:name="_GoBack"/>
      <w:bookmarkEnd w:id="2"/>
      <w:r>
        <w:rPr>
          <w:rFonts w:ascii="Calibri" w:hAnsi="Calibri" w:asciiTheme="minorHAnsi" w:hAnsiTheme="minorHAnsi"/>
          <w:sz w:val="22"/>
          <w:szCs w:val="22"/>
        </w:rPr>
        <w:t>w Tarnobrzegu</w:t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a6e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zeinternetowe">
    <w:name w:val="Łącze internetowe"/>
    <w:basedOn w:val="DefaultParagraphFont"/>
    <w:uiPriority w:val="99"/>
    <w:unhideWhenUsed/>
    <w:rsid w:val="00aa6e91"/>
    <w:rPr>
      <w:color w:val="0000FF" w:themeColor="hyperlink"/>
      <w:u w:val="single"/>
      <w:lang w:val="zxx" w:eastAsia="zxx" w:bidi="zxx"/>
    </w:rPr>
  </w:style>
  <w:style w:type="character" w:styleId="Strong">
    <w:name w:val="Strong"/>
    <w:basedOn w:val="DefaultParagraphFont"/>
    <w:uiPriority w:val="22"/>
    <w:qFormat/>
    <w:rsid w:val="00aa6e91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rsid w:val="00ac3f3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rsid w:val="00ac3f3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ac3f3f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rsid w:val="00ac3f3f"/>
    <w:rPr>
      <w:rFonts w:ascii="Tahoma" w:hAnsi="Tahoma" w:eastAsia="Times New Roman" w:cs="Tahoma"/>
      <w:sz w:val="16"/>
      <w:szCs w:val="16"/>
      <w:lang w:eastAsia="pl-PL"/>
    </w:rPr>
  </w:style>
  <w:style w:type="character" w:styleId="ListLabel1">
    <w:name w:val="ListLabel 1"/>
    <w:rPr>
      <w:b/>
    </w:rPr>
  </w:style>
  <w:style w:type="character" w:styleId="ListLabel2">
    <w:name w:val="ListLabel 2"/>
    <w:rPr>
      <w:rFonts w:eastAsia="Times New Roman" w:cs="Calibri"/>
      <w:b/>
    </w:rPr>
  </w:style>
  <w:style w:type="character" w:styleId="ListLabel3">
    <w:name w:val="ListLabel 3"/>
    <w:rPr>
      <w:b/>
    </w:rPr>
  </w:style>
  <w:style w:type="character" w:styleId="ListLabel4">
    <w:name w:val="ListLabel 4"/>
    <w:rPr>
      <w:b/>
    </w:rPr>
  </w:style>
  <w:style w:type="character" w:styleId="ListLabel5">
    <w:name w:val="ListLabel 5"/>
    <w:rPr>
      <w:b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rsid w:val="00aa6e91"/>
    <w:pPr>
      <w:spacing w:before="280" w:after="280"/>
    </w:pPr>
    <w:rPr/>
  </w:style>
  <w:style w:type="paragraph" w:styleId="ListParagraph">
    <w:name w:val="List Paragraph"/>
    <w:basedOn w:val="Normal"/>
    <w:uiPriority w:val="34"/>
    <w:qFormat/>
    <w:rsid w:val="00aa6e91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rsid w:val="00ac3f3f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rsid w:val="00ac3f3f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ac3f3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p6@oswiata.tarnobrzeg.pl" TargetMode="External"/><Relationship Id="rId3" Type="http://schemas.openxmlformats.org/officeDocument/2006/relationships/hyperlink" Target="mailto:iodjo@um.tarnobrzeg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Application>LibreOffice/4.3.4.1$Windows_x86 LibreOffice_project/bc356b2f991740509f321d70e4512a6a54c5f243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2020-08-03T10:05:00Z</dcterms:created>
  <dc:creator>Przedszkole Nr 12</dc:creator>
  <dc:language>pl-PL</dc:language>
  <dcterms:modified xsi:type="dcterms:W3CDTF">2020-08-03T14:29:09Z</dcterms:modified>
  <cp:revision>9</cp:revision>
</cp:coreProperties>
</file>